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B9" w:rsidRDefault="00944AB9">
      <w:pPr>
        <w:rPr>
          <w:noProof/>
          <w:lang w:eastAsia="en-GB"/>
        </w:rPr>
      </w:pPr>
    </w:p>
    <w:p w:rsidR="00CC54BB" w:rsidRDefault="007C3D9A">
      <w:r w:rsidRPr="007C3D9A">
        <w:rPr>
          <w:noProof/>
          <w:lang w:eastAsia="en-GB"/>
        </w:rPr>
        <mc:AlternateContent>
          <mc:Choice Requires="wps">
            <w:drawing>
              <wp:anchor distT="0" distB="0" distL="114300" distR="114300" simplePos="0" relativeHeight="251678720" behindDoc="0" locked="0" layoutInCell="1" allowOverlap="1" wp14:anchorId="508268D5" wp14:editId="35FC8DD1">
                <wp:simplePos x="0" y="0"/>
                <wp:positionH relativeFrom="column">
                  <wp:posOffset>3514725</wp:posOffset>
                </wp:positionH>
                <wp:positionV relativeFrom="paragraph">
                  <wp:posOffset>6381750</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1B899"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75pt,502.5pt" to="485.2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" strokecolor="black [3213]" strokeweight=".5pt">
                <v:stroke joinstyle="miter"/>
              </v:line>
            </w:pict>
          </mc:Fallback>
        </mc:AlternateContent>
      </w:r>
      <w:r w:rsidRPr="007C3D9A">
        <w:rPr>
          <w:noProof/>
          <w:lang w:eastAsia="en-GB"/>
        </w:rPr>
        <mc:AlternateContent>
          <mc:Choice Requires="wps">
            <w:drawing>
              <wp:anchor distT="45720" distB="45720" distL="114300" distR="114300" simplePos="0" relativeHeight="251676672" behindDoc="1" locked="0" layoutInCell="1" allowOverlap="1" wp14:anchorId="01D928D7" wp14:editId="030061E7">
                <wp:simplePos x="0" y="0"/>
                <wp:positionH relativeFrom="column">
                  <wp:posOffset>3409950</wp:posOffset>
                </wp:positionH>
                <wp:positionV relativeFrom="paragraph">
                  <wp:posOffset>5657849</wp:posOffset>
                </wp:positionV>
                <wp:extent cx="2752725" cy="676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rsidR="007C3D9A" w:rsidRPr="00256ADB" w:rsidRDefault="00FB194A" w:rsidP="007C3D9A">
                            <w:pPr>
                              <w:spacing w:after="0" w:line="216" w:lineRule="auto"/>
                              <w:rPr>
                                <w:rFonts w:ascii="Arial" w:hAnsi="Arial" w:cs="Arial"/>
                                <w:color w:val="F77F00" w:themeColor="accent2"/>
                                <w:sz w:val="32"/>
                                <w:szCs w:val="44"/>
                              </w:rPr>
                            </w:pPr>
                            <w:r w:rsidRPr="00256ADB">
                              <w:rPr>
                                <w:rFonts w:ascii="Arial" w:hAnsi="Arial" w:cs="Arial"/>
                                <w:color w:val="F77F00" w:themeColor="accent2"/>
                                <w:sz w:val="32"/>
                                <w:szCs w:val="44"/>
                              </w:rPr>
                              <w:t xml:space="preserve">Resource created by </w:t>
                            </w:r>
                            <w:r w:rsidR="00256ADB" w:rsidRPr="00256ADB">
                              <w:rPr>
                                <w:rFonts w:ascii="Arial" w:hAnsi="Arial" w:cs="Arial"/>
                                <w:color w:val="F77F00" w:themeColor="accent2"/>
                                <w:sz w:val="32"/>
                                <w:szCs w:val="44"/>
                              </w:rPr>
                              <w:t xml:space="preserve">Ailie Finlay </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928D7" id="_x0000_t202" coordsize="21600,21600" o:spt="202" path="m,l,21600r21600,l21600,xe">
                <v:stroke joinstyle="miter"/>
                <v:path gradientshapeok="t" o:connecttype="rect"/>
              </v:shapetype>
              <v:shape id="Text Box 10" o:spid="_x0000_s1026" type="#_x0000_t202" style="position:absolute;margin-left:268.5pt;margin-top:445.5pt;width:216.75pt;height:53.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" stroked="f">
                <v:textbox>
                  <w:txbxContent>
                    <w:p w:rsidR="007C3D9A" w:rsidRPr="00256ADB" w:rsidRDefault="00FB194A" w:rsidP="007C3D9A">
                      <w:pPr>
                        <w:spacing w:after="0" w:line="216" w:lineRule="auto"/>
                        <w:rPr>
                          <w:rFonts w:ascii="Arial" w:hAnsi="Arial" w:cs="Arial"/>
                          <w:color w:val="F77F00" w:themeColor="accent2"/>
                          <w:sz w:val="32"/>
                          <w:szCs w:val="44"/>
                        </w:rPr>
                      </w:pPr>
                      <w:r w:rsidRPr="00256ADB">
                        <w:rPr>
                          <w:rFonts w:ascii="Arial" w:hAnsi="Arial" w:cs="Arial"/>
                          <w:color w:val="F77F00" w:themeColor="accent2"/>
                          <w:sz w:val="32"/>
                          <w:szCs w:val="44"/>
                        </w:rPr>
                        <w:t xml:space="preserve">Resource created by </w:t>
                      </w:r>
                      <w:proofErr w:type="spellStart"/>
                      <w:r w:rsidR="00256ADB" w:rsidRPr="00256ADB">
                        <w:rPr>
                          <w:rFonts w:ascii="Arial" w:hAnsi="Arial" w:cs="Arial"/>
                          <w:color w:val="F77F00" w:themeColor="accent2"/>
                          <w:sz w:val="32"/>
                          <w:szCs w:val="44"/>
                        </w:rPr>
                        <w:t>Ailie</w:t>
                      </w:r>
                      <w:proofErr w:type="spellEnd"/>
                      <w:r w:rsidR="00256ADB" w:rsidRPr="00256ADB">
                        <w:rPr>
                          <w:rFonts w:ascii="Arial" w:hAnsi="Arial" w:cs="Arial"/>
                          <w:color w:val="F77F00" w:themeColor="accent2"/>
                          <w:sz w:val="32"/>
                          <w:szCs w:val="44"/>
                        </w:rPr>
                        <w:t xml:space="preserve"> Finlay </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r w:rsidRPr="007C3D9A">
        <w:rPr>
          <w:noProof/>
          <w:lang w:eastAsia="en-GB"/>
        </w:rPr>
        <mc:AlternateContent>
          <mc:Choice Requires="wps">
            <w:drawing>
              <wp:anchor distT="0" distB="0" distL="114300" distR="114300" simplePos="0" relativeHeight="251670528" behindDoc="0" locked="0" layoutInCell="1" allowOverlap="1" wp14:anchorId="363C9292" wp14:editId="4CCFB72A">
                <wp:simplePos x="0" y="0"/>
                <wp:positionH relativeFrom="column">
                  <wp:posOffset>3514725</wp:posOffset>
                </wp:positionH>
                <wp:positionV relativeFrom="paragraph">
                  <wp:posOffset>5591175</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572C4"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440.25pt" to="485.25pt,4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8480" behindDoc="0" locked="0" layoutInCell="1" allowOverlap="1" wp14:anchorId="363C9292" wp14:editId="4CCFB72A">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ABE4D"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6432" behindDoc="0" locked="0" layoutInCell="1" allowOverlap="1">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487A1"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r w:rsidR="006F5773">
        <w:rPr>
          <w:noProof/>
          <w:lang w:eastAsia="en-GB"/>
        </w:rPr>
        <w:drawing>
          <wp:anchor distT="0" distB="0" distL="114300" distR="114300" simplePos="0" relativeHeight="251658240" behindDoc="1" locked="1" layoutInCell="1" allowOverlap="1">
            <wp:simplePos x="0" y="0"/>
            <wp:positionH relativeFrom="page">
              <wp:posOffset>-575945</wp:posOffset>
            </wp:positionH>
            <wp:positionV relativeFrom="page">
              <wp:posOffset>-400050</wp:posOffset>
            </wp:positionV>
            <wp:extent cx="8681720" cy="5788025"/>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8681720" cy="5788025"/>
                    </a:xfrm>
                    <a:prstGeom prst="rect">
                      <a:avLst/>
                    </a:prstGeom>
                  </pic:spPr>
                </pic:pic>
              </a:graphicData>
            </a:graphic>
            <wp14:sizeRelH relativeFrom="page">
              <wp14:pctWidth>0</wp14:pctWidth>
            </wp14:sizeRelH>
            <wp14:sizeRelV relativeFrom="page">
              <wp14:pctHeight>0</wp14:pctHeight>
            </wp14:sizeRelV>
          </wp:anchor>
        </w:drawing>
      </w:r>
    </w:p>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180989" w:rsidRDefault="00CC54BB" w:rsidP="00CC54BB">
      <w:pPr>
        <w:rPr>
          <w:color w:val="E8112D"/>
        </w:rPr>
      </w:pPr>
    </w:p>
    <w:p w:rsidR="00CC54BB" w:rsidRPr="00CC54BB" w:rsidRDefault="00CC54BB" w:rsidP="00CC54BB"/>
    <w:p w:rsidR="00CC54BB" w:rsidRPr="00180989" w:rsidRDefault="00CC54BB" w:rsidP="00CC54BB">
      <w:pPr>
        <w:rPr>
          <w:color w:val="00B5D6"/>
        </w:rPr>
      </w:pPr>
    </w:p>
    <w:p w:rsidR="00CC54BB" w:rsidRPr="00CC54BB" w:rsidRDefault="00CC54BB" w:rsidP="00CC54BB"/>
    <w:p w:rsidR="00CC54BB" w:rsidRPr="00CC54BB" w:rsidRDefault="00CC54BB" w:rsidP="00CC54BB"/>
    <w:p w:rsidR="00CC54BB" w:rsidRPr="00CC54BB" w:rsidRDefault="00CC54BB" w:rsidP="00CC54BB"/>
    <w:p w:rsidR="00CC54BB" w:rsidRPr="00CC54BB" w:rsidRDefault="005E67F3" w:rsidP="00CC54BB">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-419100</wp:posOffset>
                </wp:positionH>
                <wp:positionV relativeFrom="paragraph">
                  <wp:posOffset>106680</wp:posOffset>
                </wp:positionV>
                <wp:extent cx="3362325" cy="1724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724025"/>
                        </a:xfrm>
                        <a:prstGeom prst="rect">
                          <a:avLst/>
                        </a:prstGeom>
                        <a:solidFill>
                          <a:srgbClr val="FFFFFF"/>
                        </a:solidFill>
                        <a:ln w="9525">
                          <a:noFill/>
                          <a:miter lim="800000"/>
                          <a:headEnd/>
                          <a:tailEnd/>
                        </a:ln>
                      </wps:spPr>
                      <wps:txbx>
                        <w:txbxContent>
                          <w:p w:rsidR="006F5773" w:rsidRPr="00256ADB" w:rsidRDefault="00256ADB" w:rsidP="006F5773">
                            <w:pPr>
                              <w:spacing w:after="0" w:line="216" w:lineRule="auto"/>
                              <w:rPr>
                                <w:rFonts w:ascii="Arial" w:hAnsi="Arial" w:cs="Arial"/>
                                <w:b/>
                                <w:color w:val="F77F00" w:themeColor="accent2"/>
                                <w:sz w:val="80"/>
                                <w:szCs w:val="80"/>
                              </w:rPr>
                            </w:pPr>
                            <w:r w:rsidRPr="00256ADB">
                              <w:rPr>
                                <w:rFonts w:ascii="Arial" w:hAnsi="Arial" w:cs="Arial"/>
                                <w:b/>
                                <w:color w:val="F77F00" w:themeColor="accent2"/>
                                <w:sz w:val="80"/>
                                <w:szCs w:val="80"/>
                              </w:rPr>
                              <w:t>10 things to do with any book (ASN)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pt;margin-top:8.4pt;width:264.75pt;height:13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" stroked="f">
                <v:textbox>
                  <w:txbxContent>
                    <w:p w:rsidR="006F5773" w:rsidRPr="00256ADB" w:rsidRDefault="00256ADB" w:rsidP="006F5773">
                      <w:pPr>
                        <w:spacing w:after="0" w:line="216" w:lineRule="auto"/>
                        <w:rPr>
                          <w:rFonts w:ascii="Arial" w:hAnsi="Arial" w:cs="Arial"/>
                          <w:b/>
                          <w:color w:val="F77F00" w:themeColor="accent2"/>
                          <w:sz w:val="80"/>
                          <w:szCs w:val="80"/>
                        </w:rPr>
                      </w:pPr>
                      <w:r w:rsidRPr="00256ADB">
                        <w:rPr>
                          <w:rFonts w:ascii="Arial" w:hAnsi="Arial" w:cs="Arial"/>
                          <w:b/>
                          <w:color w:val="F77F00" w:themeColor="accent2"/>
                          <w:sz w:val="80"/>
                          <w:szCs w:val="80"/>
                        </w:rPr>
                        <w:t>10 things to do with any book (ASN)</w:t>
                      </w:r>
                    </w:p>
                  </w:txbxContent>
                </v:textbox>
                <w10:wrap type="square"/>
              </v:shape>
            </w:pict>
          </mc:Fallback>
        </mc:AlternateContent>
      </w:r>
    </w:p>
    <w:p w:rsidR="00CC54BB" w:rsidRPr="00CC54BB" w:rsidRDefault="00BE3A88" w:rsidP="00CC54BB">
      <w:r w:rsidRPr="007C3D9A">
        <w:rPr>
          <w:noProof/>
          <w:lang w:eastAsia="en-GB"/>
        </w:rPr>
        <mc:AlternateContent>
          <mc:Choice Requires="wps">
            <w:drawing>
              <wp:anchor distT="45720" distB="45720" distL="114300" distR="114300" simplePos="0" relativeHeight="251672576" behindDoc="1" locked="0" layoutInCell="1" allowOverlap="1" wp14:anchorId="7B51A54A" wp14:editId="063EF4E8">
                <wp:simplePos x="0" y="0"/>
                <wp:positionH relativeFrom="column">
                  <wp:posOffset>3407434</wp:posOffset>
                </wp:positionH>
                <wp:positionV relativeFrom="paragraph">
                  <wp:posOffset>250993</wp:posOffset>
                </wp:positionV>
                <wp:extent cx="2872596" cy="323850"/>
                <wp:effectExtent l="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596" cy="323850"/>
                        </a:xfrm>
                        <a:prstGeom prst="rect">
                          <a:avLst/>
                        </a:prstGeom>
                        <a:solidFill>
                          <a:srgbClr val="FFFFFF"/>
                        </a:solidFill>
                        <a:ln w="9525">
                          <a:noFill/>
                          <a:miter lim="800000"/>
                          <a:headEnd/>
                          <a:tailEnd/>
                        </a:ln>
                      </wps:spPr>
                      <wps:txbx>
                        <w:txbxContent>
                          <w:p w:rsidR="007C3D9A" w:rsidRPr="00256ADB" w:rsidRDefault="00B921B2" w:rsidP="007C3D9A">
                            <w:pPr>
                              <w:spacing w:after="0" w:line="216" w:lineRule="auto"/>
                              <w:rPr>
                                <w:rFonts w:ascii="Arial" w:hAnsi="Arial" w:cs="Arial"/>
                                <w:color w:val="F77F00" w:themeColor="accent2"/>
                                <w:sz w:val="32"/>
                                <w:szCs w:val="44"/>
                              </w:rPr>
                            </w:pPr>
                            <w:r>
                              <w:rPr>
                                <w:rFonts w:ascii="Arial" w:hAnsi="Arial" w:cs="Arial"/>
                                <w:color w:val="F77F00" w:themeColor="accent2"/>
                                <w:sz w:val="32"/>
                                <w:szCs w:val="44"/>
                              </w:rPr>
                              <w:t>Key Area</w:t>
                            </w:r>
                            <w:r w:rsidR="0047765D">
                              <w:rPr>
                                <w:rFonts w:ascii="Arial" w:hAnsi="Arial" w:cs="Arial"/>
                                <w:color w:val="F77F00" w:themeColor="accent2"/>
                                <w:sz w:val="32"/>
                                <w:szCs w:val="44"/>
                              </w:rPr>
                              <w:t>s</w:t>
                            </w:r>
                            <w:r>
                              <w:rPr>
                                <w:rFonts w:ascii="Arial" w:hAnsi="Arial" w:cs="Arial"/>
                                <w:color w:val="F77F00" w:themeColor="accent2"/>
                                <w:sz w:val="32"/>
                                <w:szCs w:val="44"/>
                              </w:rPr>
                              <w:t>:</w:t>
                            </w:r>
                            <w:r w:rsidR="0047765D">
                              <w:rPr>
                                <w:rFonts w:ascii="Arial" w:hAnsi="Arial" w:cs="Arial"/>
                                <w:color w:val="F77F00" w:themeColor="accent2"/>
                                <w:sz w:val="32"/>
                                <w:szCs w:val="44"/>
                              </w:rPr>
                              <w:t xml:space="preserve"> </w:t>
                            </w:r>
                            <w:r w:rsidR="0047765D" w:rsidRPr="0047765D">
                              <w:rPr>
                                <w:rFonts w:ascii="Arial" w:hAnsi="Arial" w:cs="Arial"/>
                                <w:color w:val="F77F00" w:themeColor="accent2"/>
                                <w:sz w:val="32"/>
                                <w:szCs w:val="44"/>
                              </w:rPr>
                              <w:t>2.2.2, 2.3.2, 2.3.4</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1A54A" id="_x0000_t202" coordsize="21600,21600" o:spt="202" path="m,l,21600r21600,l21600,xe">
                <v:stroke joinstyle="miter"/>
                <v:path gradientshapeok="t" o:connecttype="rect"/>
              </v:shapetype>
              <v:shape id="Text Box 8" o:spid="_x0000_s1028" type="#_x0000_t202" style="position:absolute;margin-left:268.3pt;margin-top:19.75pt;width:226.2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" stroked="f">
                <v:textbox>
                  <w:txbxContent>
                    <w:p w:rsidR="007C3D9A" w:rsidRPr="00256ADB" w:rsidRDefault="00B921B2" w:rsidP="007C3D9A">
                      <w:pPr>
                        <w:spacing w:after="0" w:line="216" w:lineRule="auto"/>
                        <w:rPr>
                          <w:rFonts w:ascii="Arial" w:hAnsi="Arial" w:cs="Arial"/>
                          <w:color w:val="F77F00" w:themeColor="accent2"/>
                          <w:sz w:val="32"/>
                          <w:szCs w:val="44"/>
                        </w:rPr>
                      </w:pPr>
                      <w:r>
                        <w:rPr>
                          <w:rFonts w:ascii="Arial" w:hAnsi="Arial" w:cs="Arial"/>
                          <w:color w:val="F77F00" w:themeColor="accent2"/>
                          <w:sz w:val="32"/>
                          <w:szCs w:val="44"/>
                        </w:rPr>
                        <w:t>Key Area</w:t>
                      </w:r>
                      <w:r w:rsidR="0047765D">
                        <w:rPr>
                          <w:rFonts w:ascii="Arial" w:hAnsi="Arial" w:cs="Arial"/>
                          <w:color w:val="F77F00" w:themeColor="accent2"/>
                          <w:sz w:val="32"/>
                          <w:szCs w:val="44"/>
                        </w:rPr>
                        <w:t>s</w:t>
                      </w:r>
                      <w:r>
                        <w:rPr>
                          <w:rFonts w:ascii="Arial" w:hAnsi="Arial" w:cs="Arial"/>
                          <w:color w:val="F77F00" w:themeColor="accent2"/>
                          <w:sz w:val="32"/>
                          <w:szCs w:val="44"/>
                        </w:rPr>
                        <w:t>:</w:t>
                      </w:r>
                      <w:r w:rsidR="0047765D">
                        <w:rPr>
                          <w:rFonts w:ascii="Arial" w:hAnsi="Arial" w:cs="Arial"/>
                          <w:color w:val="F77F00" w:themeColor="accent2"/>
                          <w:sz w:val="32"/>
                          <w:szCs w:val="44"/>
                        </w:rPr>
                        <w:t xml:space="preserve"> </w:t>
                      </w:r>
                      <w:r w:rsidR="0047765D" w:rsidRPr="0047765D">
                        <w:rPr>
                          <w:rFonts w:ascii="Arial" w:hAnsi="Arial" w:cs="Arial"/>
                          <w:color w:val="F77F00" w:themeColor="accent2"/>
                          <w:sz w:val="32"/>
                          <w:szCs w:val="44"/>
                        </w:rPr>
                        <w:t>2.2.2, 2.3.2, 2.3.4</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rsidR="00CC54BB" w:rsidRPr="00CC54BB" w:rsidRDefault="00CC54BB" w:rsidP="00CC54BB"/>
    <w:p w:rsidR="00CC54BB" w:rsidRPr="00CC54BB" w:rsidRDefault="00BE3A88" w:rsidP="00CC54BB">
      <w:r w:rsidRPr="007C3D9A">
        <w:rPr>
          <w:noProof/>
          <w:lang w:eastAsia="en-GB"/>
        </w:rPr>
        <mc:AlternateContent>
          <mc:Choice Requires="wps">
            <w:drawing>
              <wp:anchor distT="45720" distB="45720" distL="114300" distR="114300" simplePos="0" relativeHeight="251674624" behindDoc="1" locked="0" layoutInCell="1" allowOverlap="1" wp14:anchorId="504EC541" wp14:editId="78F2224E">
                <wp:simplePos x="0" y="0"/>
                <wp:positionH relativeFrom="column">
                  <wp:posOffset>3409950</wp:posOffset>
                </wp:positionH>
                <wp:positionV relativeFrom="paragraph">
                  <wp:posOffset>97790</wp:posOffset>
                </wp:positionV>
                <wp:extent cx="2752725" cy="3238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rsidR="007C3D9A" w:rsidRPr="00256ADB" w:rsidRDefault="00B921B2" w:rsidP="007C3D9A">
                            <w:pPr>
                              <w:spacing w:after="0" w:line="216" w:lineRule="auto"/>
                              <w:rPr>
                                <w:rFonts w:ascii="Arial" w:hAnsi="Arial" w:cs="Arial"/>
                                <w:color w:val="F77F00" w:themeColor="accent2"/>
                                <w:sz w:val="32"/>
                                <w:szCs w:val="44"/>
                              </w:rPr>
                            </w:pPr>
                            <w:r>
                              <w:rPr>
                                <w:rFonts w:ascii="Arial" w:hAnsi="Arial" w:cs="Arial"/>
                                <w:color w:val="F77F00" w:themeColor="accent2"/>
                                <w:sz w:val="32"/>
                                <w:szCs w:val="44"/>
                              </w:rPr>
                              <w:t xml:space="preserve">Level: </w:t>
                            </w:r>
                            <w:r w:rsidR="0047765D">
                              <w:rPr>
                                <w:rFonts w:ascii="Arial" w:hAnsi="Arial" w:cs="Arial"/>
                                <w:color w:val="F77F00" w:themeColor="accent2"/>
                                <w:sz w:val="32"/>
                                <w:szCs w:val="44"/>
                              </w:rPr>
                              <w:t>Core</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EC541" id="Text Box 9" o:spid="_x0000_s1029" type="#_x0000_t202" style="position:absolute;margin-left:268.5pt;margin-top:7.7pt;width:216.75pt;height:25.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" stroked="f">
                <v:textbox>
                  <w:txbxContent>
                    <w:p w:rsidR="007C3D9A" w:rsidRPr="00256ADB" w:rsidRDefault="00B921B2" w:rsidP="007C3D9A">
                      <w:pPr>
                        <w:spacing w:after="0" w:line="216" w:lineRule="auto"/>
                        <w:rPr>
                          <w:rFonts w:ascii="Arial" w:hAnsi="Arial" w:cs="Arial"/>
                          <w:color w:val="F77F00" w:themeColor="accent2"/>
                          <w:sz w:val="32"/>
                          <w:szCs w:val="44"/>
                        </w:rPr>
                      </w:pPr>
                      <w:r>
                        <w:rPr>
                          <w:rFonts w:ascii="Arial" w:hAnsi="Arial" w:cs="Arial"/>
                          <w:color w:val="F77F00" w:themeColor="accent2"/>
                          <w:sz w:val="32"/>
                          <w:szCs w:val="44"/>
                        </w:rPr>
                        <w:t xml:space="preserve">Level: </w:t>
                      </w:r>
                      <w:r w:rsidR="0047765D">
                        <w:rPr>
                          <w:rFonts w:ascii="Arial" w:hAnsi="Arial" w:cs="Arial"/>
                          <w:color w:val="F77F00" w:themeColor="accent2"/>
                          <w:sz w:val="32"/>
                          <w:szCs w:val="44"/>
                        </w:rPr>
                        <w:t>Core</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rsidR="00CC54BB" w:rsidRPr="00CC54BB" w:rsidRDefault="00CC54BB" w:rsidP="00CC54BB"/>
    <w:p w:rsidR="00CC54BB" w:rsidRPr="00CC54BB" w:rsidRDefault="00CC54BB" w:rsidP="00CC54BB"/>
    <w:p w:rsidR="00CC54BB" w:rsidRDefault="00256ADB" w:rsidP="00CC54BB">
      <w:r>
        <w:rPr>
          <w:noProof/>
          <w:lang w:eastAsia="en-GB"/>
        </w:rPr>
        <mc:AlternateContent>
          <mc:Choice Requires="wps">
            <w:drawing>
              <wp:anchor distT="45720" distB="45720" distL="114300" distR="114300" simplePos="0" relativeHeight="251662336" behindDoc="0" locked="0" layoutInCell="1" allowOverlap="1" wp14:anchorId="27DD6E75" wp14:editId="74E34169">
                <wp:simplePos x="0" y="0"/>
                <wp:positionH relativeFrom="column">
                  <wp:posOffset>-419100</wp:posOffset>
                </wp:positionH>
                <wp:positionV relativeFrom="paragraph">
                  <wp:posOffset>202565</wp:posOffset>
                </wp:positionV>
                <wp:extent cx="3257550" cy="2057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057400"/>
                        </a:xfrm>
                        <a:prstGeom prst="rect">
                          <a:avLst/>
                        </a:prstGeom>
                        <a:solidFill>
                          <a:srgbClr val="FFFFFF"/>
                        </a:solidFill>
                        <a:ln w="9525">
                          <a:noFill/>
                          <a:miter lim="800000"/>
                          <a:headEnd/>
                          <a:tailEnd/>
                        </a:ln>
                      </wps:spPr>
                      <wps:txbx>
                        <w:txbxContent>
                          <w:p w:rsidR="006F5773" w:rsidRPr="00256ADB" w:rsidRDefault="00A23346" w:rsidP="006F5773">
                            <w:pPr>
                              <w:spacing w:after="0" w:line="216" w:lineRule="auto"/>
                              <w:rPr>
                                <w:rFonts w:ascii="Arial" w:hAnsi="Arial" w:cs="Arial"/>
                                <w:color w:val="F77F00" w:themeColor="accent2"/>
                                <w:sz w:val="36"/>
                                <w:szCs w:val="44"/>
                              </w:rPr>
                            </w:pPr>
                            <w:r>
                              <w:rPr>
                                <w:rFonts w:ascii="Arial" w:hAnsi="Arial" w:cs="Arial"/>
                                <w:color w:val="F77F00" w:themeColor="accent2"/>
                                <w:sz w:val="36"/>
                                <w:szCs w:val="44"/>
                              </w:rPr>
                              <w:t xml:space="preserve">Sensory book based </w:t>
                            </w:r>
                            <w:r w:rsidR="00256ADB" w:rsidRPr="00256ADB">
                              <w:rPr>
                                <w:rFonts w:ascii="Arial" w:hAnsi="Arial" w:cs="Arial"/>
                                <w:color w:val="F77F00" w:themeColor="accent2"/>
                                <w:sz w:val="36"/>
                                <w:szCs w:val="44"/>
                              </w:rPr>
                              <w:t>activities for pupils with additional support and complex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D6E75" id="_x0000_s1030" type="#_x0000_t202" style="position:absolute;margin-left:-33pt;margin-top:15.95pt;width:256.5pt;height:1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" stroked="f">
                <v:textbox>
                  <w:txbxContent>
                    <w:p w:rsidR="006F5773" w:rsidRPr="00256ADB" w:rsidRDefault="00A23346" w:rsidP="006F5773">
                      <w:pPr>
                        <w:spacing w:after="0" w:line="216" w:lineRule="auto"/>
                        <w:rPr>
                          <w:rFonts w:ascii="Arial" w:hAnsi="Arial" w:cs="Arial"/>
                          <w:color w:val="F77F00" w:themeColor="accent2"/>
                          <w:sz w:val="36"/>
                          <w:szCs w:val="44"/>
                        </w:rPr>
                      </w:pPr>
                      <w:r>
                        <w:rPr>
                          <w:rFonts w:ascii="Arial" w:hAnsi="Arial" w:cs="Arial"/>
                          <w:color w:val="F77F00" w:themeColor="accent2"/>
                          <w:sz w:val="36"/>
                          <w:szCs w:val="44"/>
                        </w:rPr>
                        <w:t xml:space="preserve">Sensory book based </w:t>
                      </w:r>
                      <w:r w:rsidR="00256ADB" w:rsidRPr="00256ADB">
                        <w:rPr>
                          <w:rFonts w:ascii="Arial" w:hAnsi="Arial" w:cs="Arial"/>
                          <w:color w:val="F77F00" w:themeColor="accent2"/>
                          <w:sz w:val="36"/>
                          <w:szCs w:val="44"/>
                        </w:rPr>
                        <w:t>activities for pupils with additional support and complex needs</w:t>
                      </w:r>
                    </w:p>
                  </w:txbxContent>
                </v:textbox>
                <w10:wrap type="square"/>
              </v:shape>
            </w:pict>
          </mc:Fallback>
        </mc:AlternateContent>
      </w:r>
    </w:p>
    <w:p w:rsidR="00954D67" w:rsidRDefault="00954D67" w:rsidP="00CC54BB">
      <w:r w:rsidRPr="00954D67">
        <w:rPr>
          <w:noProof/>
          <w:lang w:eastAsia="en-GB"/>
        </w:rPr>
        <mc:AlternateContent>
          <mc:Choice Requires="wps">
            <w:drawing>
              <wp:anchor distT="45720" distB="45720" distL="114300" distR="114300" simplePos="0" relativeHeight="251680768" behindDoc="1" locked="0" layoutInCell="1" allowOverlap="1" wp14:anchorId="44B096EE" wp14:editId="459AF76F">
                <wp:simplePos x="0" y="0"/>
                <wp:positionH relativeFrom="column">
                  <wp:posOffset>-409575</wp:posOffset>
                </wp:positionH>
                <wp:positionV relativeFrom="paragraph">
                  <wp:posOffset>2285365</wp:posOffset>
                </wp:positionV>
                <wp:extent cx="2981325" cy="3714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rsidR="00954D67" w:rsidRPr="00256ADB" w:rsidRDefault="00954D67" w:rsidP="00954D67">
                            <w:pPr>
                              <w:spacing w:after="0" w:line="216" w:lineRule="auto"/>
                              <w:rPr>
                                <w:rFonts w:ascii="Arial" w:hAnsi="Arial" w:cs="Arial"/>
                                <w:b/>
                                <w:color w:val="F77F00" w:themeColor="accent2"/>
                                <w:sz w:val="36"/>
                                <w:szCs w:val="44"/>
                              </w:rPr>
                            </w:pPr>
                            <w:r w:rsidRPr="00256ADB">
                              <w:rPr>
                                <w:rFonts w:ascii="Arial" w:hAnsi="Arial" w:cs="Arial"/>
                                <w:b/>
                                <w:color w:val="F77F00" w:themeColor="accent2"/>
                                <w:sz w:val="36"/>
                                <w:szCs w:val="44"/>
                              </w:rPr>
                              <w:t>scottishbooktrust.com</w:t>
                            </w:r>
                          </w:p>
                          <w:p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096EE" id="Text Box 3" o:spid="_x0000_s1031" type="#_x0000_t202" style="position:absolute;margin-left:-32.25pt;margin-top:179.95pt;width:234.75pt;height:29.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EUIQIAACI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" stroked="f">
                <v:textbox>
                  <w:txbxContent>
                    <w:p w:rsidR="00954D67" w:rsidRPr="00256ADB" w:rsidRDefault="00954D67" w:rsidP="00954D67">
                      <w:pPr>
                        <w:spacing w:after="0" w:line="216" w:lineRule="auto"/>
                        <w:rPr>
                          <w:rFonts w:ascii="Arial" w:hAnsi="Arial" w:cs="Arial"/>
                          <w:b/>
                          <w:color w:val="F77F00" w:themeColor="accent2"/>
                          <w:sz w:val="36"/>
                          <w:szCs w:val="44"/>
                        </w:rPr>
                      </w:pPr>
                      <w:r w:rsidRPr="00256ADB">
                        <w:rPr>
                          <w:rFonts w:ascii="Arial" w:hAnsi="Arial" w:cs="Arial"/>
                          <w:b/>
                          <w:color w:val="F77F00" w:themeColor="accent2"/>
                          <w:sz w:val="36"/>
                          <w:szCs w:val="44"/>
                        </w:rPr>
                        <w:t>scottishbooktrust.com</w:t>
                      </w:r>
                    </w:p>
                    <w:p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eastAsia="en-GB"/>
        </w:rPr>
        <mc:AlternateContent>
          <mc:Choice Requires="wps">
            <w:drawing>
              <wp:anchor distT="45720" distB="45720" distL="114300" distR="114300" simplePos="0" relativeHeight="251681792" behindDoc="1" locked="0" layoutInCell="1" allowOverlap="1" wp14:anchorId="2FCD3A30" wp14:editId="6F3E01B3">
                <wp:simplePos x="0" y="0"/>
                <wp:positionH relativeFrom="column">
                  <wp:posOffset>-294640</wp:posOffset>
                </wp:positionH>
                <wp:positionV relativeFrom="paragraph">
                  <wp:posOffset>2580640</wp:posOffset>
                </wp:positionV>
                <wp:extent cx="1257300" cy="323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noFill/>
                          <a:miter lim="800000"/>
                          <a:headEnd/>
                          <a:tailEnd/>
                        </a:ln>
                      </wps:spPr>
                      <wps:txbx>
                        <w:txbxContent>
                          <w:p w:rsidR="00954D67" w:rsidRPr="00256ADB" w:rsidRDefault="00954D67" w:rsidP="00954D67">
                            <w:pPr>
                              <w:spacing w:after="0" w:line="216" w:lineRule="auto"/>
                              <w:rPr>
                                <w:rFonts w:ascii="Arial" w:hAnsi="Arial" w:cs="Arial"/>
                                <w:color w:val="F77F00" w:themeColor="accent2"/>
                                <w:sz w:val="24"/>
                                <w:szCs w:val="44"/>
                              </w:rPr>
                            </w:pPr>
                            <w:r w:rsidRPr="00256ADB">
                              <w:rPr>
                                <w:rFonts w:ascii="Arial" w:hAnsi="Arial" w:cs="Arial"/>
                                <w:color w:val="F77F00" w:themeColor="accent2"/>
                                <w:sz w:val="24"/>
                                <w:szCs w:val="44"/>
                              </w:rPr>
                              <w:t>/scottishbktrust</w:t>
                            </w:r>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D3A30" id="Text Box 12" o:spid="_x0000_s1032" type="#_x0000_t202" style="position:absolute;margin-left:-23.2pt;margin-top:203.2pt;width:99pt;height:25.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" stroked="f">
                <v:textbox>
                  <w:txbxContent>
                    <w:p w:rsidR="00954D67" w:rsidRPr="00256ADB" w:rsidRDefault="00954D67" w:rsidP="00954D67">
                      <w:pPr>
                        <w:spacing w:after="0" w:line="216" w:lineRule="auto"/>
                        <w:rPr>
                          <w:rFonts w:ascii="Arial" w:hAnsi="Arial" w:cs="Arial"/>
                          <w:color w:val="F77F00" w:themeColor="accent2"/>
                          <w:sz w:val="24"/>
                          <w:szCs w:val="44"/>
                        </w:rPr>
                      </w:pPr>
                      <w:r w:rsidRPr="00256ADB">
                        <w:rPr>
                          <w:rFonts w:ascii="Arial" w:hAnsi="Arial" w:cs="Arial"/>
                          <w:color w:val="F77F00" w:themeColor="accent2"/>
                          <w:sz w:val="24"/>
                          <w:szCs w:val="44"/>
                        </w:rPr>
                        <w:t>/</w:t>
                      </w:r>
                      <w:proofErr w:type="spellStart"/>
                      <w:r w:rsidRPr="00256ADB">
                        <w:rPr>
                          <w:rFonts w:ascii="Arial" w:hAnsi="Arial" w:cs="Arial"/>
                          <w:color w:val="F77F00" w:themeColor="accent2"/>
                          <w:sz w:val="24"/>
                          <w:szCs w:val="44"/>
                        </w:rPr>
                        <w:t>scottishbktrust</w:t>
                      </w:r>
                      <w:proofErr w:type="spellEnd"/>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eastAsia="en-GB"/>
        </w:rPr>
        <mc:AlternateContent>
          <mc:Choice Requires="wps">
            <w:drawing>
              <wp:anchor distT="45720" distB="45720" distL="114300" distR="114300" simplePos="0" relativeHeight="251682816" behindDoc="1" locked="0" layoutInCell="1" allowOverlap="1" wp14:anchorId="3EF7BD02" wp14:editId="411ABB1C">
                <wp:simplePos x="0" y="0"/>
                <wp:positionH relativeFrom="column">
                  <wp:posOffset>1009015</wp:posOffset>
                </wp:positionH>
                <wp:positionV relativeFrom="paragraph">
                  <wp:posOffset>2571115</wp:posOffset>
                </wp:positionV>
                <wp:extent cx="1381125" cy="32385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noFill/>
                          <a:miter lim="800000"/>
                          <a:headEnd/>
                          <a:tailEnd/>
                        </a:ln>
                      </wps:spPr>
                      <wps:txbx>
                        <w:txbxContent>
                          <w:p w:rsidR="00954D67" w:rsidRPr="00256ADB" w:rsidRDefault="00954D67" w:rsidP="00954D67">
                            <w:pPr>
                              <w:spacing w:after="0" w:line="216" w:lineRule="auto"/>
                              <w:rPr>
                                <w:rFonts w:ascii="Arial" w:hAnsi="Arial" w:cs="Arial"/>
                                <w:color w:val="F77F00" w:themeColor="accent2"/>
                                <w:sz w:val="24"/>
                                <w:szCs w:val="44"/>
                              </w:rPr>
                            </w:pPr>
                            <w:r w:rsidRPr="00256ADB">
                              <w:rPr>
                                <w:rFonts w:ascii="Arial" w:hAnsi="Arial" w:cs="Arial"/>
                                <w:color w:val="F77F00" w:themeColor="accent2"/>
                                <w:sz w:val="24"/>
                                <w:szCs w:val="44"/>
                              </w:rPr>
                              <w:t>@scottishbktrust</w:t>
                            </w:r>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7BD02" id="Text Box 13" o:spid="_x0000_s1033" type="#_x0000_t202" style="position:absolute;margin-left:79.45pt;margin-top:202.45pt;width:108.75pt;height:25.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" stroked="f">
                <v:textbox>
                  <w:txbxContent>
                    <w:p w:rsidR="00954D67" w:rsidRPr="00256ADB" w:rsidRDefault="00954D67" w:rsidP="00954D67">
                      <w:pPr>
                        <w:spacing w:after="0" w:line="216" w:lineRule="auto"/>
                        <w:rPr>
                          <w:rFonts w:ascii="Arial" w:hAnsi="Arial" w:cs="Arial"/>
                          <w:color w:val="F77F00" w:themeColor="accent2"/>
                          <w:sz w:val="24"/>
                          <w:szCs w:val="44"/>
                        </w:rPr>
                      </w:pPr>
                      <w:r w:rsidRPr="00256ADB">
                        <w:rPr>
                          <w:rFonts w:ascii="Arial" w:hAnsi="Arial" w:cs="Arial"/>
                          <w:color w:val="F77F00" w:themeColor="accent2"/>
                          <w:sz w:val="24"/>
                          <w:szCs w:val="44"/>
                        </w:rPr>
                        <w:t>@</w:t>
                      </w:r>
                      <w:proofErr w:type="spellStart"/>
                      <w:r w:rsidRPr="00256ADB">
                        <w:rPr>
                          <w:rFonts w:ascii="Arial" w:hAnsi="Arial" w:cs="Arial"/>
                          <w:color w:val="F77F00" w:themeColor="accent2"/>
                          <w:sz w:val="24"/>
                          <w:szCs w:val="44"/>
                        </w:rPr>
                        <w:t>scottishbktrust</w:t>
                      </w:r>
                      <w:proofErr w:type="spellEnd"/>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eastAsia="en-GB"/>
        </w:rPr>
        <w:drawing>
          <wp:anchor distT="0" distB="0" distL="114300" distR="114300" simplePos="0" relativeHeight="251685888" behindDoc="1" locked="0" layoutInCell="1" allowOverlap="1" wp14:anchorId="3C6197E2" wp14:editId="070C98A4">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4D67">
        <w:rPr>
          <w:noProof/>
          <w:lang w:eastAsia="en-GB"/>
        </w:rPr>
        <w:drawing>
          <wp:anchor distT="0" distB="0" distL="114300" distR="114300" simplePos="0" relativeHeight="251686912" behindDoc="1" locked="0" layoutInCell="1" allowOverlap="1" wp14:anchorId="3AE648CA" wp14:editId="2F8331B8">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rsidR="00954D67" w:rsidRDefault="00954D67" w:rsidP="00CC54BB"/>
    <w:p w:rsidR="00954D67" w:rsidRDefault="00954D67" w:rsidP="00CC54BB"/>
    <w:p w:rsidR="00954D67" w:rsidRDefault="00954D67" w:rsidP="00CC54BB"/>
    <w:p w:rsidR="00954D67" w:rsidRDefault="00954D67" w:rsidP="00CC54BB"/>
    <w:p w:rsidR="00954D67" w:rsidRDefault="00954D67" w:rsidP="00CC54BB"/>
    <w:p w:rsidR="00954D67" w:rsidRDefault="00954D67" w:rsidP="00CC54BB"/>
    <w:p w:rsidR="00954D67" w:rsidRDefault="00B921B2" w:rsidP="00CC54BB">
      <w:r>
        <w:rPr>
          <w:noProof/>
          <w:lang w:eastAsia="en-GB"/>
        </w:rPr>
        <w:drawing>
          <wp:anchor distT="0" distB="0" distL="114300" distR="114300" simplePos="0" relativeHeight="251692032" behindDoc="0" locked="0" layoutInCell="1" allowOverlap="1">
            <wp:simplePos x="0" y="0"/>
            <wp:positionH relativeFrom="column">
              <wp:posOffset>2372887</wp:posOffset>
            </wp:positionH>
            <wp:positionV relativeFrom="paragraph">
              <wp:posOffset>161170</wp:posOffset>
            </wp:positionV>
            <wp:extent cx="1704975" cy="6286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28650"/>
                    </a:xfrm>
                    <a:prstGeom prst="rect">
                      <a:avLst/>
                    </a:prstGeom>
                    <a:noFill/>
                  </pic:spPr>
                </pic:pic>
              </a:graphicData>
            </a:graphic>
          </wp:anchor>
        </w:drawing>
      </w:r>
      <w:r w:rsidR="00640876" w:rsidRPr="00954D67">
        <w:rPr>
          <w:noProof/>
          <w:lang w:eastAsia="en-GB"/>
        </w:rPr>
        <w:drawing>
          <wp:anchor distT="0" distB="0" distL="114300" distR="114300" simplePos="0" relativeHeight="251683840" behindDoc="1" locked="0" layoutInCell="1" allowOverlap="1" wp14:anchorId="5837A692" wp14:editId="69FE0A13">
            <wp:simplePos x="0" y="0"/>
            <wp:positionH relativeFrom="column">
              <wp:posOffset>-297180</wp:posOffset>
            </wp:positionH>
            <wp:positionV relativeFrom="paragraph">
              <wp:posOffset>608965</wp:posOffset>
            </wp:positionV>
            <wp:extent cx="80010" cy="171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10" cy="171450"/>
                    </a:xfrm>
                    <a:prstGeom prst="rect">
                      <a:avLst/>
                    </a:prstGeom>
                  </pic:spPr>
                </pic:pic>
              </a:graphicData>
            </a:graphic>
            <wp14:sizeRelH relativeFrom="margin">
              <wp14:pctWidth>0</wp14:pctWidth>
            </wp14:sizeRelH>
            <wp14:sizeRelV relativeFrom="margin">
              <wp14:pctHeight>0</wp14:pctHeight>
            </wp14:sizeRelV>
          </wp:anchor>
        </w:drawing>
      </w:r>
      <w:r w:rsidR="00640876" w:rsidRPr="00954D67">
        <w:rPr>
          <w:noProof/>
          <w:lang w:eastAsia="en-GB"/>
        </w:rPr>
        <w:drawing>
          <wp:anchor distT="0" distB="0" distL="114300" distR="114300" simplePos="0" relativeHeight="251684864" behindDoc="1" locked="0" layoutInCell="1" allowOverlap="1" wp14:anchorId="041D40CA" wp14:editId="714B333C">
            <wp:simplePos x="0" y="0"/>
            <wp:positionH relativeFrom="column">
              <wp:posOffset>928370</wp:posOffset>
            </wp:positionH>
            <wp:positionV relativeFrom="paragraph">
              <wp:posOffset>645160</wp:posOffset>
            </wp:positionV>
            <wp:extent cx="167005" cy="13589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witter_Bla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005" cy="135890"/>
                    </a:xfrm>
                    <a:prstGeom prst="rect">
                      <a:avLst/>
                    </a:prstGeom>
                  </pic:spPr>
                </pic:pic>
              </a:graphicData>
            </a:graphic>
            <wp14:sizeRelH relativeFrom="margin">
              <wp14:pctWidth>0</wp14:pctWidth>
            </wp14:sizeRelH>
            <wp14:sizeRelV relativeFrom="margin">
              <wp14:pctHeight>0</wp14:pctHeight>
            </wp14:sizeRelV>
          </wp:anchor>
        </w:drawing>
      </w:r>
    </w:p>
    <w:p w:rsidR="002742D2" w:rsidRDefault="002742D2" w:rsidP="00954D67">
      <w:pPr>
        <w:spacing w:line="276" w:lineRule="auto"/>
        <w:rPr>
          <w:rFonts w:ascii="Arial" w:hAnsi="Arial" w:cs="Arial"/>
          <w:b/>
          <w:color w:val="F77F00" w:themeColor="accent2"/>
          <w:sz w:val="44"/>
          <w:szCs w:val="44"/>
        </w:rPr>
        <w:sectPr w:rsidR="002742D2">
          <w:footerReference w:type="default" r:id="rId14"/>
          <w:pgSz w:w="11906" w:h="16838"/>
          <w:pgMar w:top="1440" w:right="1440" w:bottom="1440" w:left="1440" w:header="708" w:footer="708" w:gutter="0"/>
          <w:cols w:space="708"/>
          <w:docGrid w:linePitch="360"/>
        </w:sectPr>
      </w:pPr>
    </w:p>
    <w:p w:rsidR="00954D67" w:rsidRPr="00256ADB" w:rsidRDefault="00FB194A" w:rsidP="00954D67">
      <w:pPr>
        <w:spacing w:line="276" w:lineRule="auto"/>
        <w:rPr>
          <w:rFonts w:ascii="Arial" w:hAnsi="Arial" w:cs="Arial"/>
          <w:b/>
          <w:color w:val="F77F00" w:themeColor="accent2"/>
          <w:sz w:val="44"/>
          <w:szCs w:val="44"/>
        </w:rPr>
      </w:pPr>
      <w:r w:rsidRPr="00256ADB">
        <w:rPr>
          <w:rFonts w:ascii="Arial" w:hAnsi="Arial" w:cs="Arial"/>
          <w:b/>
          <w:color w:val="F77F00" w:themeColor="accent2"/>
          <w:sz w:val="44"/>
          <w:szCs w:val="44"/>
        </w:rPr>
        <w:lastRenderedPageBreak/>
        <w:t>Contents</w:t>
      </w:r>
    </w:p>
    <w:p w:rsidR="00954D67" w:rsidRPr="002742D2" w:rsidRDefault="002742D2" w:rsidP="00954D67">
      <w:pPr>
        <w:spacing w:line="276" w:lineRule="auto"/>
        <w:rPr>
          <w:rFonts w:ascii="Arial" w:hAnsi="Arial" w:cs="Arial"/>
          <w:sz w:val="24"/>
          <w:szCs w:val="24"/>
        </w:rPr>
      </w:pPr>
      <w:r w:rsidRPr="002742D2">
        <w:rPr>
          <w:rFonts w:ascii="Arial" w:hAnsi="Arial" w:cs="Arial"/>
          <w:sz w:val="24"/>
          <w:szCs w:val="24"/>
        </w:rPr>
        <w:t>Create a sensory story</w:t>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t>2</w:t>
      </w:r>
    </w:p>
    <w:p w:rsidR="002742D2" w:rsidRDefault="002742D2" w:rsidP="00954D67">
      <w:pPr>
        <w:spacing w:line="276" w:lineRule="auto"/>
        <w:rPr>
          <w:rFonts w:ascii="Arial" w:hAnsi="Arial" w:cs="Arial"/>
          <w:sz w:val="24"/>
          <w:szCs w:val="24"/>
        </w:rPr>
      </w:pPr>
      <w:r>
        <w:rPr>
          <w:rFonts w:ascii="Arial" w:hAnsi="Arial" w:cs="Arial"/>
          <w:sz w:val="24"/>
          <w:szCs w:val="24"/>
        </w:rPr>
        <w:t>Multi-sensory page turn surprise</w:t>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t>2</w:t>
      </w:r>
    </w:p>
    <w:p w:rsidR="002742D2" w:rsidRDefault="002742D2" w:rsidP="00954D67">
      <w:pPr>
        <w:spacing w:line="276" w:lineRule="auto"/>
        <w:rPr>
          <w:rFonts w:ascii="Arial" w:hAnsi="Arial" w:cs="Arial"/>
          <w:sz w:val="24"/>
          <w:szCs w:val="24"/>
        </w:rPr>
      </w:pPr>
      <w:r>
        <w:rPr>
          <w:rFonts w:ascii="Arial" w:hAnsi="Arial" w:cs="Arial"/>
          <w:sz w:val="24"/>
          <w:szCs w:val="24"/>
        </w:rPr>
        <w:t>Create a tactile version of the book</w:t>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t>2</w:t>
      </w:r>
    </w:p>
    <w:p w:rsidR="002742D2" w:rsidRDefault="002742D2" w:rsidP="00954D67">
      <w:pPr>
        <w:spacing w:line="276" w:lineRule="auto"/>
        <w:rPr>
          <w:rFonts w:ascii="Arial" w:hAnsi="Arial" w:cs="Arial"/>
          <w:sz w:val="24"/>
          <w:szCs w:val="24"/>
        </w:rPr>
      </w:pPr>
      <w:r>
        <w:rPr>
          <w:rFonts w:ascii="Arial" w:hAnsi="Arial" w:cs="Arial"/>
          <w:sz w:val="24"/>
          <w:szCs w:val="24"/>
        </w:rPr>
        <w:t>Story trace</w:t>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t>3</w:t>
      </w:r>
    </w:p>
    <w:p w:rsidR="002742D2" w:rsidRDefault="002742D2" w:rsidP="00954D67">
      <w:pPr>
        <w:spacing w:line="276" w:lineRule="auto"/>
        <w:rPr>
          <w:rFonts w:ascii="Arial" w:hAnsi="Arial" w:cs="Arial"/>
          <w:sz w:val="24"/>
          <w:szCs w:val="24"/>
        </w:rPr>
      </w:pPr>
      <w:r>
        <w:rPr>
          <w:rFonts w:ascii="Arial" w:hAnsi="Arial" w:cs="Arial"/>
          <w:sz w:val="24"/>
          <w:szCs w:val="24"/>
        </w:rPr>
        <w:t xml:space="preserve">Heroes and </w:t>
      </w:r>
      <w:r w:rsidR="0003076F">
        <w:rPr>
          <w:rFonts w:ascii="Arial" w:hAnsi="Arial" w:cs="Arial"/>
          <w:sz w:val="24"/>
          <w:szCs w:val="24"/>
        </w:rPr>
        <w:t>villains</w:t>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r>
      <w:r w:rsidR="0003076F">
        <w:rPr>
          <w:rFonts w:ascii="Arial" w:hAnsi="Arial" w:cs="Arial"/>
          <w:sz w:val="24"/>
          <w:szCs w:val="24"/>
        </w:rPr>
        <w:tab/>
        <w:t>3</w:t>
      </w:r>
    </w:p>
    <w:p w:rsidR="002742D2" w:rsidRDefault="002742D2" w:rsidP="00954D67">
      <w:pPr>
        <w:spacing w:line="276" w:lineRule="auto"/>
        <w:rPr>
          <w:rFonts w:ascii="Arial" w:hAnsi="Arial" w:cs="Arial"/>
          <w:sz w:val="24"/>
          <w:szCs w:val="24"/>
        </w:rPr>
      </w:pPr>
      <w:r>
        <w:rPr>
          <w:rFonts w:ascii="Arial" w:hAnsi="Arial" w:cs="Arial"/>
          <w:sz w:val="24"/>
          <w:szCs w:val="24"/>
        </w:rPr>
        <w:t>Happy or sad</w:t>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t>4</w:t>
      </w:r>
    </w:p>
    <w:p w:rsidR="002742D2" w:rsidRDefault="002742D2" w:rsidP="00954D67">
      <w:pPr>
        <w:spacing w:line="276" w:lineRule="auto"/>
        <w:rPr>
          <w:rFonts w:ascii="Arial" w:hAnsi="Arial" w:cs="Arial"/>
          <w:sz w:val="24"/>
          <w:szCs w:val="24"/>
        </w:rPr>
      </w:pPr>
      <w:r>
        <w:rPr>
          <w:rFonts w:ascii="Arial" w:hAnsi="Arial" w:cs="Arial"/>
          <w:sz w:val="24"/>
          <w:szCs w:val="24"/>
        </w:rPr>
        <w:t>Story dress-up</w:t>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t>4</w:t>
      </w:r>
    </w:p>
    <w:p w:rsidR="002742D2" w:rsidRDefault="002742D2" w:rsidP="00954D67">
      <w:pPr>
        <w:spacing w:line="276" w:lineRule="auto"/>
        <w:rPr>
          <w:rFonts w:ascii="Arial" w:hAnsi="Arial" w:cs="Arial"/>
          <w:sz w:val="24"/>
          <w:szCs w:val="24"/>
        </w:rPr>
      </w:pPr>
      <w:r>
        <w:rPr>
          <w:rFonts w:ascii="Arial" w:hAnsi="Arial" w:cs="Arial"/>
          <w:sz w:val="24"/>
          <w:szCs w:val="24"/>
        </w:rPr>
        <w:t>Sound effect story</w:t>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t>5</w:t>
      </w:r>
    </w:p>
    <w:p w:rsidR="002742D2" w:rsidRDefault="002742D2" w:rsidP="00954D67">
      <w:pPr>
        <w:spacing w:line="276" w:lineRule="auto"/>
        <w:rPr>
          <w:rFonts w:ascii="Arial" w:hAnsi="Arial" w:cs="Arial"/>
          <w:sz w:val="24"/>
          <w:szCs w:val="24"/>
        </w:rPr>
      </w:pPr>
      <w:r>
        <w:rPr>
          <w:rFonts w:ascii="Arial" w:hAnsi="Arial" w:cs="Arial"/>
          <w:sz w:val="24"/>
          <w:szCs w:val="24"/>
        </w:rPr>
        <w:t xml:space="preserve">Make a game out of the book </w:t>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t>6</w:t>
      </w:r>
    </w:p>
    <w:p w:rsidR="002742D2" w:rsidRDefault="002742D2" w:rsidP="00954D67">
      <w:pPr>
        <w:spacing w:line="276" w:lineRule="auto"/>
        <w:rPr>
          <w:rFonts w:ascii="Arial" w:hAnsi="Arial" w:cs="Arial"/>
          <w:sz w:val="24"/>
          <w:szCs w:val="24"/>
        </w:rPr>
      </w:pPr>
      <w:r>
        <w:rPr>
          <w:rFonts w:ascii="Arial" w:hAnsi="Arial" w:cs="Arial"/>
          <w:sz w:val="24"/>
          <w:szCs w:val="24"/>
        </w:rPr>
        <w:t>Story pass the parcel</w:t>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t>7</w:t>
      </w:r>
    </w:p>
    <w:p w:rsidR="002742D2" w:rsidRDefault="002742D2" w:rsidP="00954D67">
      <w:pPr>
        <w:spacing w:line="276" w:lineRule="auto"/>
        <w:rPr>
          <w:rFonts w:ascii="Arial" w:hAnsi="Arial" w:cs="Arial"/>
          <w:sz w:val="24"/>
          <w:szCs w:val="24"/>
        </w:rPr>
      </w:pPr>
      <w:r>
        <w:rPr>
          <w:rFonts w:ascii="Arial" w:hAnsi="Arial" w:cs="Arial"/>
          <w:sz w:val="24"/>
          <w:szCs w:val="24"/>
        </w:rPr>
        <w:t>Book lists</w:t>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r>
      <w:r w:rsidR="00F203D1">
        <w:rPr>
          <w:rFonts w:ascii="Arial" w:hAnsi="Arial" w:cs="Arial"/>
          <w:sz w:val="24"/>
          <w:szCs w:val="24"/>
        </w:rPr>
        <w:tab/>
        <w:t>8</w:t>
      </w:r>
    </w:p>
    <w:p w:rsidR="002742D2" w:rsidRDefault="002742D2" w:rsidP="00954D67">
      <w:pPr>
        <w:spacing w:line="276" w:lineRule="auto"/>
        <w:rPr>
          <w:rFonts w:ascii="Arial" w:hAnsi="Arial" w:cs="Arial"/>
          <w:sz w:val="24"/>
          <w:szCs w:val="24"/>
        </w:rPr>
      </w:pPr>
      <w:r>
        <w:rPr>
          <w:rFonts w:ascii="Arial" w:hAnsi="Arial" w:cs="Arial"/>
          <w:sz w:val="24"/>
          <w:szCs w:val="24"/>
        </w:rPr>
        <w:tab/>
        <w:t>Picture books with uncluttered illustrations</w:t>
      </w:r>
    </w:p>
    <w:p w:rsidR="002742D2" w:rsidRPr="002742D2" w:rsidRDefault="002742D2" w:rsidP="00954D67">
      <w:pPr>
        <w:spacing w:line="276" w:lineRule="auto"/>
        <w:rPr>
          <w:rFonts w:ascii="Arial" w:hAnsi="Arial" w:cs="Arial"/>
          <w:sz w:val="24"/>
          <w:szCs w:val="24"/>
        </w:rPr>
      </w:pPr>
      <w:r>
        <w:rPr>
          <w:rFonts w:ascii="Arial" w:hAnsi="Arial" w:cs="Arial"/>
          <w:sz w:val="24"/>
          <w:szCs w:val="24"/>
        </w:rPr>
        <w:tab/>
        <w:t>Picture books for older readers</w:t>
      </w:r>
    </w:p>
    <w:p w:rsidR="00CC54BB" w:rsidRPr="00CC54BB" w:rsidRDefault="00407351" w:rsidP="00532F6B">
      <w:pPr>
        <w:spacing w:after="120" w:line="276" w:lineRule="auto"/>
      </w:pPr>
      <w:r w:rsidRPr="007C3D9A">
        <w:rPr>
          <w:noProof/>
          <w:lang w:eastAsia="en-GB"/>
        </w:rPr>
        <mc:AlternateContent>
          <mc:Choice Requires="wps">
            <w:drawing>
              <wp:anchor distT="0" distB="0" distL="114300" distR="114300" simplePos="0" relativeHeight="251688960" behindDoc="0" locked="0" layoutInCell="1" allowOverlap="1" wp14:anchorId="3C6D8C26" wp14:editId="51A65669">
                <wp:simplePos x="0" y="0"/>
                <wp:positionH relativeFrom="column">
                  <wp:posOffset>-19050</wp:posOffset>
                </wp:positionH>
                <wp:positionV relativeFrom="paragraph">
                  <wp:posOffset>127635</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3CD68"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05pt" to="45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0d0AEAAAUEAAAOAAAAZHJzL2Uyb0RvYy54bWysU8Fu2zAMvQ/YPwi6L7YDdC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" strokecolor="black [3213]" strokeweight=".5pt">
                <v:stroke joinstyle="miter"/>
              </v:line>
            </w:pict>
          </mc:Fallback>
        </mc:AlternateContent>
      </w:r>
    </w:p>
    <w:p w:rsidR="00FB194A" w:rsidRPr="00256ADB" w:rsidRDefault="00FB194A" w:rsidP="00532F6B">
      <w:pPr>
        <w:spacing w:after="120" w:line="276" w:lineRule="auto"/>
        <w:rPr>
          <w:rFonts w:ascii="Arial" w:hAnsi="Arial" w:cs="Arial"/>
          <w:b/>
          <w:color w:val="F77F00" w:themeColor="accent2"/>
          <w:sz w:val="44"/>
          <w:szCs w:val="44"/>
        </w:rPr>
      </w:pPr>
      <w:r w:rsidRPr="00256ADB">
        <w:rPr>
          <w:rFonts w:ascii="Arial" w:hAnsi="Arial" w:cs="Arial"/>
          <w:b/>
          <w:color w:val="F77F00" w:themeColor="accent2"/>
          <w:sz w:val="44"/>
          <w:szCs w:val="44"/>
        </w:rPr>
        <w:t>About this resource</w:t>
      </w:r>
    </w:p>
    <w:p w:rsidR="00F8533D" w:rsidRDefault="00F8533D" w:rsidP="00F8533D">
      <w:pPr>
        <w:rPr>
          <w:rFonts w:ascii="Arial" w:hAnsi="Arial" w:cs="Arial"/>
          <w:sz w:val="24"/>
        </w:rPr>
      </w:pPr>
      <w:r w:rsidRPr="00F8533D">
        <w:rPr>
          <w:rFonts w:ascii="Arial" w:hAnsi="Arial" w:cs="Arial"/>
          <w:sz w:val="24"/>
        </w:rPr>
        <w:t>The activities in this resource are intended to help children with additional support needs have fun with books. By adding interesting playful activities and sensory elements to our book reading we can help children engage with and understand stories. We</w:t>
      </w:r>
      <w:r w:rsidR="00774A4B">
        <w:rPr>
          <w:rFonts w:ascii="Arial" w:hAnsi="Arial" w:cs="Arial"/>
          <w:sz w:val="24"/>
        </w:rPr>
        <w:t xml:space="preserve"> have given specific examples f</w:t>
      </w:r>
      <w:r w:rsidRPr="00F8533D">
        <w:rPr>
          <w:rFonts w:ascii="Arial" w:hAnsi="Arial" w:cs="Arial"/>
          <w:sz w:val="24"/>
        </w:rPr>
        <w:t>r</w:t>
      </w:r>
      <w:r w:rsidR="00774A4B">
        <w:rPr>
          <w:rFonts w:ascii="Arial" w:hAnsi="Arial" w:cs="Arial"/>
          <w:sz w:val="24"/>
        </w:rPr>
        <w:t>o</w:t>
      </w:r>
      <w:r w:rsidRPr="00F8533D">
        <w:rPr>
          <w:rFonts w:ascii="Arial" w:hAnsi="Arial" w:cs="Arial"/>
          <w:sz w:val="24"/>
        </w:rPr>
        <w:t>m books that we know are popular in schools, but the activities are adaptable and can be used with any book. The activities are not listed in any particular order and are diverse; different activities will appeal to different children.</w:t>
      </w:r>
    </w:p>
    <w:p w:rsidR="00D3458E" w:rsidRPr="00F8533D" w:rsidRDefault="00D3458E" w:rsidP="00F8533D">
      <w:pPr>
        <w:rPr>
          <w:rFonts w:ascii="Arial" w:hAnsi="Arial" w:cs="Arial"/>
          <w:sz w:val="24"/>
        </w:rPr>
      </w:pPr>
      <w:r>
        <w:rPr>
          <w:rFonts w:ascii="Arial" w:hAnsi="Arial" w:cs="Arial"/>
          <w:sz w:val="24"/>
        </w:rPr>
        <w:t xml:space="preserve">This resource was created by Ailie Finlay of </w:t>
      </w:r>
      <w:hyperlink r:id="rId15" w:history="1">
        <w:r w:rsidRPr="00D3458E">
          <w:rPr>
            <w:rStyle w:val="Hyperlink"/>
            <w:rFonts w:ascii="Arial" w:hAnsi="Arial" w:cs="Arial"/>
            <w:sz w:val="24"/>
          </w:rPr>
          <w:t>Flotsam and Jetsam</w:t>
        </w:r>
      </w:hyperlink>
      <w:r>
        <w:rPr>
          <w:rFonts w:ascii="Arial" w:hAnsi="Arial" w:cs="Arial"/>
          <w:sz w:val="24"/>
        </w:rPr>
        <w:t xml:space="preserve">, a multi-sensory </w:t>
      </w:r>
      <w:r w:rsidR="00D55D97">
        <w:rPr>
          <w:rFonts w:ascii="Arial" w:hAnsi="Arial" w:cs="Arial"/>
          <w:sz w:val="24"/>
        </w:rPr>
        <w:t xml:space="preserve">storytelling </w:t>
      </w:r>
      <w:r>
        <w:rPr>
          <w:rFonts w:ascii="Arial" w:hAnsi="Arial" w:cs="Arial"/>
          <w:sz w:val="24"/>
        </w:rPr>
        <w:t xml:space="preserve">and puppet company based in Scotland. </w:t>
      </w:r>
    </w:p>
    <w:p w:rsidR="009D0EDB" w:rsidRDefault="009D0EDB" w:rsidP="00532F6B">
      <w:pPr>
        <w:spacing w:after="120" w:line="276" w:lineRule="auto"/>
      </w:pPr>
    </w:p>
    <w:p w:rsidR="00833255" w:rsidRDefault="00833255" w:rsidP="00532F6B">
      <w:pPr>
        <w:spacing w:after="120" w:line="276" w:lineRule="auto"/>
      </w:pPr>
    </w:p>
    <w:p w:rsidR="00833255" w:rsidRDefault="00833255" w:rsidP="00532F6B">
      <w:pPr>
        <w:spacing w:after="120" w:line="276" w:lineRule="auto"/>
      </w:pPr>
    </w:p>
    <w:p w:rsidR="00833255" w:rsidRDefault="00833255" w:rsidP="00532F6B">
      <w:pPr>
        <w:spacing w:after="120" w:line="276" w:lineRule="auto"/>
      </w:pPr>
    </w:p>
    <w:p w:rsidR="00833255" w:rsidRDefault="00833255" w:rsidP="00532F6B">
      <w:pPr>
        <w:spacing w:after="120" w:line="276" w:lineRule="auto"/>
      </w:pPr>
    </w:p>
    <w:p w:rsidR="00774A4B" w:rsidRDefault="00774A4B" w:rsidP="00833255">
      <w:pPr>
        <w:spacing w:after="120" w:line="276" w:lineRule="auto"/>
      </w:pPr>
    </w:p>
    <w:p w:rsidR="00833255" w:rsidRPr="00833255" w:rsidRDefault="00833255" w:rsidP="00833255">
      <w:pPr>
        <w:spacing w:after="120" w:line="276" w:lineRule="auto"/>
        <w:rPr>
          <w:rFonts w:ascii="Arial" w:hAnsi="Arial" w:cs="Arial"/>
          <w:b/>
          <w:sz w:val="44"/>
          <w:szCs w:val="24"/>
        </w:rPr>
      </w:pPr>
      <w:bookmarkStart w:id="0" w:name="_GoBack"/>
      <w:bookmarkEnd w:id="0"/>
      <w:r>
        <w:rPr>
          <w:rFonts w:ascii="Arial" w:hAnsi="Arial" w:cs="Arial"/>
          <w:b/>
          <w:sz w:val="44"/>
          <w:szCs w:val="24"/>
        </w:rPr>
        <w:lastRenderedPageBreak/>
        <w:t>Create a sensory s</w:t>
      </w:r>
      <w:r w:rsidRPr="00833255">
        <w:rPr>
          <w:rFonts w:ascii="Arial" w:hAnsi="Arial" w:cs="Arial"/>
          <w:b/>
          <w:sz w:val="44"/>
          <w:szCs w:val="24"/>
        </w:rPr>
        <w:t>cene</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Choose one scene from the book and create a multi-sensory scene. This could be large or small. You could use a corner of your classroom or have everything in a basket ready for a pupil to pull out and explore. </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For example, if the book you are exploring is </w:t>
      </w:r>
      <w:r w:rsidRPr="00833255">
        <w:rPr>
          <w:rFonts w:ascii="Arial" w:hAnsi="Arial" w:cs="Arial"/>
          <w:i/>
          <w:sz w:val="24"/>
          <w:szCs w:val="24"/>
        </w:rPr>
        <w:t xml:space="preserve">Sharing a Shell </w:t>
      </w:r>
      <w:r w:rsidRPr="00833255">
        <w:rPr>
          <w:rFonts w:ascii="Arial" w:hAnsi="Arial" w:cs="Arial"/>
          <w:sz w:val="24"/>
          <w:szCs w:val="24"/>
        </w:rPr>
        <w:t>you might have a ‘rock pool in a basket’ containing a large piece of silky blue fabric, shells and pebbles and some toy fish. Some dried out seaweed woul</w:t>
      </w:r>
      <w:r w:rsidR="00A23346">
        <w:rPr>
          <w:rFonts w:ascii="Arial" w:hAnsi="Arial" w:cs="Arial"/>
          <w:sz w:val="24"/>
          <w:szCs w:val="24"/>
        </w:rPr>
        <w:t>d have a very distinctive smell (s</w:t>
      </w:r>
      <w:r w:rsidRPr="00833255">
        <w:rPr>
          <w:rFonts w:ascii="Arial" w:hAnsi="Arial" w:cs="Arial"/>
          <w:sz w:val="24"/>
          <w:szCs w:val="24"/>
        </w:rPr>
        <w:t>mells are always great to include!)</w:t>
      </w:r>
      <w:r w:rsidR="00A23346">
        <w:rPr>
          <w:rFonts w:ascii="Arial" w:hAnsi="Arial" w:cs="Arial"/>
          <w:sz w:val="24"/>
          <w:szCs w:val="24"/>
        </w:rPr>
        <w:t>.</w:t>
      </w:r>
      <w:r w:rsidRPr="00833255">
        <w:rPr>
          <w:rFonts w:ascii="Arial" w:hAnsi="Arial" w:cs="Arial"/>
          <w:sz w:val="24"/>
          <w:szCs w:val="24"/>
        </w:rPr>
        <w:t xml:space="preserve"> An ocean drum for the swish of the waves and a rain stick or thunder-maker for the storm would also be great additions. </w:t>
      </w:r>
    </w:p>
    <w:p w:rsid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A similar idea is to create </w:t>
      </w:r>
      <w:hyperlink r:id="rId16" w:history="1">
        <w:r w:rsidRPr="00833255">
          <w:rPr>
            <w:rStyle w:val="Hyperlink"/>
            <w:rFonts w:ascii="Arial" w:hAnsi="Arial" w:cs="Arial"/>
            <w:sz w:val="24"/>
            <w:szCs w:val="24"/>
          </w:rPr>
          <w:t>sensory umbrellas</w:t>
        </w:r>
      </w:hyperlink>
      <w:r w:rsidRPr="00833255">
        <w:rPr>
          <w:rFonts w:ascii="Arial" w:hAnsi="Arial" w:cs="Arial"/>
          <w:sz w:val="24"/>
          <w:szCs w:val="24"/>
        </w:rPr>
        <w:t xml:space="preserve"> that link to a particular book.</w:t>
      </w:r>
    </w:p>
    <w:p w:rsidR="00833255" w:rsidRPr="00833255" w:rsidRDefault="00833255" w:rsidP="00833255">
      <w:pPr>
        <w:spacing w:after="120" w:line="276" w:lineRule="auto"/>
        <w:rPr>
          <w:rFonts w:ascii="Arial" w:hAnsi="Arial" w:cs="Arial"/>
          <w:sz w:val="24"/>
          <w:szCs w:val="24"/>
        </w:rPr>
      </w:pPr>
    </w:p>
    <w:p w:rsidR="00833255" w:rsidRPr="00833255" w:rsidRDefault="00833255" w:rsidP="00833255">
      <w:pPr>
        <w:spacing w:after="120" w:line="276" w:lineRule="auto"/>
        <w:rPr>
          <w:rFonts w:ascii="Arial" w:hAnsi="Arial" w:cs="Arial"/>
          <w:b/>
          <w:sz w:val="44"/>
          <w:szCs w:val="24"/>
        </w:rPr>
      </w:pPr>
      <w:r>
        <w:rPr>
          <w:rFonts w:ascii="Arial" w:hAnsi="Arial" w:cs="Arial"/>
          <w:b/>
          <w:sz w:val="44"/>
          <w:szCs w:val="24"/>
        </w:rPr>
        <w:t>Multi-sensory page turn s</w:t>
      </w:r>
      <w:r w:rsidRPr="00833255">
        <w:rPr>
          <w:rFonts w:ascii="Arial" w:hAnsi="Arial" w:cs="Arial"/>
          <w:b/>
          <w:sz w:val="44"/>
          <w:szCs w:val="24"/>
        </w:rPr>
        <w:t>urprise</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Turning a page is a visual surprise. Choose a page-turn from your book and make it a multi-sensory surprise. </w:t>
      </w:r>
    </w:p>
    <w:p w:rsid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Choose a page that you would like to make a big impact on the child. For example, in </w:t>
      </w:r>
      <w:r w:rsidRPr="00833255">
        <w:rPr>
          <w:rFonts w:ascii="Arial" w:hAnsi="Arial" w:cs="Arial"/>
          <w:i/>
          <w:sz w:val="24"/>
          <w:szCs w:val="24"/>
        </w:rPr>
        <w:t xml:space="preserve">The Koala Who Could </w:t>
      </w:r>
      <w:r w:rsidRPr="00833255">
        <w:rPr>
          <w:rFonts w:ascii="Arial" w:hAnsi="Arial" w:cs="Arial"/>
          <w:sz w:val="24"/>
          <w:szCs w:val="24"/>
        </w:rPr>
        <w:t>you might choose the page where woodpecker starts tapping at the tree. Use a rattle to make the woodpe</w:t>
      </w:r>
      <w:r w:rsidR="00A23346">
        <w:rPr>
          <w:rFonts w:ascii="Arial" w:hAnsi="Arial" w:cs="Arial"/>
          <w:sz w:val="24"/>
          <w:szCs w:val="24"/>
        </w:rPr>
        <w:t xml:space="preserve">cker noise as you turn the page (a </w:t>
      </w:r>
      <w:r w:rsidRPr="00833255">
        <w:rPr>
          <w:rFonts w:ascii="Arial" w:hAnsi="Arial" w:cs="Arial"/>
          <w:sz w:val="24"/>
          <w:szCs w:val="24"/>
        </w:rPr>
        <w:t>‘football’ clacker rattle makes a good woodpecker!</w:t>
      </w:r>
      <w:r w:rsidR="00A23346" w:rsidRPr="00833255">
        <w:rPr>
          <w:rFonts w:ascii="Arial" w:hAnsi="Arial" w:cs="Arial"/>
          <w:sz w:val="24"/>
          <w:szCs w:val="24"/>
        </w:rPr>
        <w:t xml:space="preserve">). </w:t>
      </w:r>
      <w:r w:rsidRPr="00833255">
        <w:rPr>
          <w:rFonts w:ascii="Arial" w:hAnsi="Arial" w:cs="Arial"/>
          <w:sz w:val="24"/>
          <w:szCs w:val="24"/>
        </w:rPr>
        <w:t xml:space="preserve">Or in </w:t>
      </w:r>
      <w:r w:rsidRPr="00833255">
        <w:rPr>
          <w:rFonts w:ascii="Arial" w:hAnsi="Arial" w:cs="Arial"/>
          <w:i/>
          <w:sz w:val="24"/>
          <w:szCs w:val="24"/>
        </w:rPr>
        <w:t xml:space="preserve">Dear Zoo </w:t>
      </w:r>
      <w:r w:rsidRPr="00833255">
        <w:rPr>
          <w:rFonts w:ascii="Arial" w:hAnsi="Arial" w:cs="Arial"/>
          <w:sz w:val="24"/>
          <w:szCs w:val="24"/>
        </w:rPr>
        <w:t>when you get to the page with the puppy bring out a dog puppet to bark, snuggle and run all over the children. Make sure there is an element of surprise in what you do so that you are re-creating the ‘surprise’ of a new page in a book.</w:t>
      </w:r>
    </w:p>
    <w:p w:rsidR="00833255" w:rsidRPr="00833255" w:rsidRDefault="00833255" w:rsidP="00833255">
      <w:pPr>
        <w:spacing w:after="120" w:line="276" w:lineRule="auto"/>
        <w:rPr>
          <w:rFonts w:ascii="Arial" w:hAnsi="Arial" w:cs="Arial"/>
          <w:sz w:val="24"/>
          <w:szCs w:val="24"/>
        </w:rPr>
      </w:pPr>
    </w:p>
    <w:p w:rsidR="00833255" w:rsidRPr="00833255" w:rsidRDefault="00833255" w:rsidP="00833255">
      <w:pPr>
        <w:spacing w:after="120" w:line="276" w:lineRule="auto"/>
        <w:rPr>
          <w:rFonts w:ascii="Arial" w:hAnsi="Arial" w:cs="Arial"/>
          <w:b/>
          <w:sz w:val="44"/>
          <w:szCs w:val="24"/>
        </w:rPr>
      </w:pPr>
      <w:r w:rsidRPr="00833255">
        <w:rPr>
          <w:rFonts w:ascii="Arial" w:hAnsi="Arial" w:cs="Arial"/>
          <w:b/>
          <w:sz w:val="44"/>
          <w:szCs w:val="24"/>
        </w:rPr>
        <w:t xml:space="preserve">Create a </w:t>
      </w:r>
      <w:r>
        <w:rPr>
          <w:rFonts w:ascii="Arial" w:hAnsi="Arial" w:cs="Arial"/>
          <w:b/>
          <w:sz w:val="44"/>
          <w:szCs w:val="24"/>
        </w:rPr>
        <w:t>tactile v</w:t>
      </w:r>
      <w:r w:rsidRPr="00833255">
        <w:rPr>
          <w:rFonts w:ascii="Arial" w:hAnsi="Arial" w:cs="Arial"/>
          <w:b/>
          <w:sz w:val="44"/>
          <w:szCs w:val="24"/>
        </w:rPr>
        <w:t xml:space="preserve">ersion of the </w:t>
      </w:r>
      <w:r>
        <w:rPr>
          <w:rFonts w:ascii="Arial" w:hAnsi="Arial" w:cs="Arial"/>
          <w:b/>
          <w:sz w:val="44"/>
          <w:szCs w:val="24"/>
        </w:rPr>
        <w:t>b</w:t>
      </w:r>
      <w:r w:rsidRPr="00833255">
        <w:rPr>
          <w:rFonts w:ascii="Arial" w:hAnsi="Arial" w:cs="Arial"/>
          <w:b/>
          <w:sz w:val="44"/>
          <w:szCs w:val="24"/>
        </w:rPr>
        <w:t>ook</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Make some books out of stapled together card. The pupils can stick a piece of fabric or textured paper on to each page of the book to create a simplified tactile version of the story. </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For example, a tactile version of </w:t>
      </w:r>
      <w:r w:rsidRPr="00833255">
        <w:rPr>
          <w:rFonts w:ascii="Arial" w:hAnsi="Arial" w:cs="Arial"/>
          <w:i/>
          <w:sz w:val="24"/>
          <w:szCs w:val="24"/>
        </w:rPr>
        <w:t>Stick Man</w:t>
      </w:r>
      <w:r w:rsidRPr="00833255">
        <w:rPr>
          <w:rFonts w:ascii="Arial" w:hAnsi="Arial" w:cs="Arial"/>
          <w:sz w:val="24"/>
          <w:szCs w:val="24"/>
        </w:rPr>
        <w:t xml:space="preserve"> might have pages like this:</w:t>
      </w:r>
    </w:p>
    <w:p w:rsidR="00833255" w:rsidRPr="00833255" w:rsidRDefault="00833255" w:rsidP="00833255">
      <w:pPr>
        <w:pStyle w:val="ListParagraph"/>
        <w:numPr>
          <w:ilvl w:val="0"/>
          <w:numId w:val="3"/>
        </w:numPr>
        <w:spacing w:after="120" w:line="276" w:lineRule="auto"/>
        <w:rPr>
          <w:rFonts w:ascii="Arial" w:hAnsi="Arial" w:cs="Arial"/>
          <w:sz w:val="24"/>
          <w:szCs w:val="24"/>
        </w:rPr>
      </w:pPr>
      <w:r w:rsidRPr="00833255">
        <w:rPr>
          <w:rFonts w:ascii="Arial" w:hAnsi="Arial" w:cs="Arial"/>
          <w:sz w:val="24"/>
          <w:szCs w:val="24"/>
        </w:rPr>
        <w:t>A ‘stick’ on the cover cut out of corrugated cardboard</w:t>
      </w:r>
    </w:p>
    <w:p w:rsidR="00833255" w:rsidRPr="00833255" w:rsidRDefault="00833255" w:rsidP="00833255">
      <w:pPr>
        <w:pStyle w:val="ListParagraph"/>
        <w:numPr>
          <w:ilvl w:val="0"/>
          <w:numId w:val="3"/>
        </w:numPr>
        <w:spacing w:after="120" w:line="276" w:lineRule="auto"/>
        <w:rPr>
          <w:rFonts w:ascii="Arial" w:hAnsi="Arial" w:cs="Arial"/>
          <w:sz w:val="24"/>
          <w:szCs w:val="24"/>
        </w:rPr>
      </w:pPr>
      <w:r w:rsidRPr="00833255">
        <w:rPr>
          <w:rFonts w:ascii="Arial" w:hAnsi="Arial" w:cs="Arial"/>
          <w:sz w:val="24"/>
          <w:szCs w:val="24"/>
        </w:rPr>
        <w:t>A square of fur fabric for the dog</w:t>
      </w:r>
    </w:p>
    <w:p w:rsidR="00833255" w:rsidRPr="00833255" w:rsidRDefault="00833255" w:rsidP="00833255">
      <w:pPr>
        <w:pStyle w:val="ListParagraph"/>
        <w:numPr>
          <w:ilvl w:val="0"/>
          <w:numId w:val="3"/>
        </w:numPr>
        <w:spacing w:after="120" w:line="276" w:lineRule="auto"/>
        <w:rPr>
          <w:rFonts w:ascii="Arial" w:hAnsi="Arial" w:cs="Arial"/>
          <w:sz w:val="24"/>
          <w:szCs w:val="24"/>
        </w:rPr>
      </w:pPr>
      <w:r w:rsidRPr="00833255">
        <w:rPr>
          <w:rFonts w:ascii="Arial" w:hAnsi="Arial" w:cs="Arial"/>
          <w:sz w:val="24"/>
          <w:szCs w:val="24"/>
        </w:rPr>
        <w:t>A square of smooth silky fabric for the river</w:t>
      </w:r>
    </w:p>
    <w:p w:rsidR="00833255" w:rsidRPr="00833255" w:rsidRDefault="00833255" w:rsidP="00833255">
      <w:pPr>
        <w:pStyle w:val="ListParagraph"/>
        <w:numPr>
          <w:ilvl w:val="0"/>
          <w:numId w:val="3"/>
        </w:numPr>
        <w:spacing w:after="120" w:line="276" w:lineRule="auto"/>
        <w:rPr>
          <w:rFonts w:ascii="Arial" w:hAnsi="Arial" w:cs="Arial"/>
          <w:sz w:val="24"/>
          <w:szCs w:val="24"/>
        </w:rPr>
      </w:pPr>
      <w:r w:rsidRPr="00833255">
        <w:rPr>
          <w:rFonts w:ascii="Arial" w:hAnsi="Arial" w:cs="Arial"/>
          <w:sz w:val="24"/>
          <w:szCs w:val="24"/>
        </w:rPr>
        <w:t>Feather for the swans</w:t>
      </w:r>
    </w:p>
    <w:p w:rsidR="00833255" w:rsidRPr="00833255" w:rsidRDefault="00833255" w:rsidP="00833255">
      <w:pPr>
        <w:pStyle w:val="ListParagraph"/>
        <w:numPr>
          <w:ilvl w:val="0"/>
          <w:numId w:val="3"/>
        </w:numPr>
        <w:spacing w:after="120" w:line="276" w:lineRule="auto"/>
        <w:rPr>
          <w:rFonts w:ascii="Arial" w:hAnsi="Arial" w:cs="Arial"/>
          <w:sz w:val="24"/>
          <w:szCs w:val="24"/>
        </w:rPr>
      </w:pPr>
      <w:r w:rsidRPr="00833255">
        <w:rPr>
          <w:rFonts w:ascii="Arial" w:hAnsi="Arial" w:cs="Arial"/>
          <w:sz w:val="24"/>
          <w:szCs w:val="24"/>
        </w:rPr>
        <w:t>A square of sandpaper for the beach</w:t>
      </w:r>
    </w:p>
    <w:p w:rsidR="00833255" w:rsidRPr="00833255" w:rsidRDefault="00833255" w:rsidP="00833255">
      <w:pPr>
        <w:pStyle w:val="ListParagraph"/>
        <w:numPr>
          <w:ilvl w:val="0"/>
          <w:numId w:val="3"/>
        </w:numPr>
        <w:spacing w:after="120" w:line="276" w:lineRule="auto"/>
        <w:rPr>
          <w:rFonts w:ascii="Arial" w:hAnsi="Arial" w:cs="Arial"/>
          <w:sz w:val="24"/>
          <w:szCs w:val="24"/>
        </w:rPr>
      </w:pPr>
      <w:r w:rsidRPr="00833255">
        <w:rPr>
          <w:rFonts w:ascii="Arial" w:hAnsi="Arial" w:cs="Arial"/>
          <w:sz w:val="24"/>
          <w:szCs w:val="24"/>
        </w:rPr>
        <w:t>Cotton wool for the snow</w:t>
      </w:r>
    </w:p>
    <w:p w:rsidR="00833255" w:rsidRPr="00833255" w:rsidRDefault="00833255" w:rsidP="00833255">
      <w:pPr>
        <w:pStyle w:val="ListParagraph"/>
        <w:numPr>
          <w:ilvl w:val="0"/>
          <w:numId w:val="3"/>
        </w:numPr>
        <w:spacing w:after="120" w:line="276" w:lineRule="auto"/>
        <w:rPr>
          <w:rFonts w:ascii="Arial" w:hAnsi="Arial" w:cs="Arial"/>
          <w:sz w:val="24"/>
          <w:szCs w:val="24"/>
        </w:rPr>
      </w:pPr>
      <w:r w:rsidRPr="00833255">
        <w:rPr>
          <w:rFonts w:ascii="Arial" w:hAnsi="Arial" w:cs="Arial"/>
          <w:sz w:val="24"/>
          <w:szCs w:val="24"/>
        </w:rPr>
        <w:t>Autumn leaves for stick man’s house</w:t>
      </w:r>
    </w:p>
    <w:p w:rsidR="00833255" w:rsidRDefault="00833255" w:rsidP="00833255">
      <w:pPr>
        <w:spacing w:after="120" w:line="276" w:lineRule="auto"/>
        <w:rPr>
          <w:rFonts w:ascii="Arial" w:hAnsi="Arial" w:cs="Arial"/>
          <w:sz w:val="24"/>
          <w:szCs w:val="24"/>
        </w:rPr>
      </w:pPr>
      <w:r w:rsidRPr="00833255">
        <w:rPr>
          <w:rFonts w:ascii="Arial" w:hAnsi="Arial" w:cs="Arial"/>
          <w:sz w:val="24"/>
          <w:szCs w:val="24"/>
        </w:rPr>
        <w:lastRenderedPageBreak/>
        <w:t xml:space="preserve">Once the book is made you can help the pupils to re-tell a simple version of the </w:t>
      </w:r>
      <w:r>
        <w:rPr>
          <w:rFonts w:ascii="Arial" w:hAnsi="Arial" w:cs="Arial"/>
          <w:sz w:val="24"/>
          <w:szCs w:val="24"/>
        </w:rPr>
        <w:t>story as they explore the pages.</w:t>
      </w:r>
    </w:p>
    <w:p w:rsidR="00833255" w:rsidRPr="00833255" w:rsidRDefault="00833255" w:rsidP="00833255">
      <w:pPr>
        <w:spacing w:after="120" w:line="276" w:lineRule="auto"/>
        <w:rPr>
          <w:rFonts w:ascii="Arial" w:hAnsi="Arial" w:cs="Arial"/>
          <w:sz w:val="24"/>
          <w:szCs w:val="24"/>
        </w:rPr>
      </w:pPr>
    </w:p>
    <w:p w:rsidR="00833255" w:rsidRPr="00833255" w:rsidRDefault="00833255" w:rsidP="00833255">
      <w:pPr>
        <w:spacing w:after="120" w:line="276" w:lineRule="auto"/>
        <w:rPr>
          <w:rFonts w:ascii="Arial" w:hAnsi="Arial" w:cs="Arial"/>
          <w:b/>
          <w:sz w:val="44"/>
          <w:szCs w:val="24"/>
        </w:rPr>
      </w:pPr>
      <w:r>
        <w:rPr>
          <w:rFonts w:ascii="Arial" w:hAnsi="Arial" w:cs="Arial"/>
          <w:b/>
          <w:sz w:val="44"/>
          <w:szCs w:val="24"/>
        </w:rPr>
        <w:t>Story t</w:t>
      </w:r>
      <w:r w:rsidRPr="00833255">
        <w:rPr>
          <w:rFonts w:ascii="Arial" w:hAnsi="Arial" w:cs="Arial"/>
          <w:b/>
          <w:sz w:val="44"/>
          <w:szCs w:val="24"/>
        </w:rPr>
        <w:t>race</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This is a one-to-one activity that is particularly suitable for pupils who spend some of their day lying down. Prepare the activity by simplifying the story to a few sentences and becoming familiar with these so you can tell them without the help of the book. When you are ready tell the story at the same time as tracing it on the child’s hand and arm or back. </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The aim here is not to be literal, but to recite the story gently with accompanying rhythmical actions. Generally, it is more relaxing for the child if your tracing is continuous, that is your hand or finger is in constant contact with the child from the beginning to the end of the story. This activity works best if it is repeated often so the child can become familiar with the flow of the words and the actions. </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For example, if you were going to ‘trace’ </w:t>
      </w:r>
      <w:r w:rsidRPr="00833255">
        <w:rPr>
          <w:rFonts w:ascii="Arial" w:hAnsi="Arial" w:cs="Arial"/>
          <w:i/>
          <w:sz w:val="24"/>
          <w:szCs w:val="24"/>
        </w:rPr>
        <w:t>The Tiger Who Came to Tea</w:t>
      </w:r>
      <w:r w:rsidRPr="00833255">
        <w:rPr>
          <w:rFonts w:ascii="Arial" w:hAnsi="Arial" w:cs="Arial"/>
          <w:sz w:val="24"/>
          <w:szCs w:val="24"/>
        </w:rPr>
        <w:t xml:space="preserve"> you could do it like this:</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A tiger came into Sophie’s house. (Trace a long ‘path’ with your finger up the child’s back)</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He ate all the sandwiches. (Trace a little circle with your finger on the child’s back)</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He ate all the buns and cake. (Bigger circle with your finger)</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He ate everything! (Huge circle with your finger)</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So…Sophie and Mummy and Daddy all went to a café and had sausage and chips. (Trace a long path with your finger and finish off with a little tickle.)</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Another approach to this activity would be to choose a character or setting from the story and ‘draw’ this on the child’s back.</w:t>
      </w:r>
    </w:p>
    <w:p w:rsidR="00833255" w:rsidRDefault="00833255" w:rsidP="00833255">
      <w:pPr>
        <w:spacing w:after="120" w:line="276" w:lineRule="auto"/>
        <w:rPr>
          <w:rFonts w:ascii="Arial" w:hAnsi="Arial" w:cs="Arial"/>
          <w:sz w:val="24"/>
          <w:szCs w:val="24"/>
        </w:rPr>
      </w:pPr>
      <w:r w:rsidRPr="00833255">
        <w:rPr>
          <w:rFonts w:ascii="Arial" w:hAnsi="Arial" w:cs="Arial"/>
          <w:sz w:val="24"/>
          <w:szCs w:val="24"/>
        </w:rPr>
        <w:t>‘Here’s the tiger, with his stripy back, his long tail and his four legs…’</w:t>
      </w:r>
    </w:p>
    <w:p w:rsidR="00833255" w:rsidRPr="00833255" w:rsidRDefault="00833255" w:rsidP="00833255">
      <w:pPr>
        <w:spacing w:after="120" w:line="276" w:lineRule="auto"/>
        <w:rPr>
          <w:rFonts w:ascii="Arial" w:hAnsi="Arial" w:cs="Arial"/>
          <w:sz w:val="24"/>
          <w:szCs w:val="24"/>
        </w:rPr>
      </w:pPr>
    </w:p>
    <w:p w:rsidR="00833255" w:rsidRPr="00833255" w:rsidRDefault="00833255" w:rsidP="00833255">
      <w:pPr>
        <w:spacing w:after="120" w:line="276" w:lineRule="auto"/>
        <w:rPr>
          <w:rFonts w:ascii="Arial" w:hAnsi="Arial" w:cs="Arial"/>
          <w:b/>
          <w:sz w:val="44"/>
          <w:szCs w:val="24"/>
        </w:rPr>
      </w:pPr>
      <w:r w:rsidRPr="00833255">
        <w:rPr>
          <w:rFonts w:ascii="Arial" w:hAnsi="Arial" w:cs="Arial"/>
          <w:b/>
          <w:sz w:val="44"/>
          <w:szCs w:val="24"/>
        </w:rPr>
        <w:t xml:space="preserve">Heroes and </w:t>
      </w:r>
      <w:r>
        <w:rPr>
          <w:rFonts w:ascii="Arial" w:hAnsi="Arial" w:cs="Arial"/>
          <w:b/>
          <w:sz w:val="44"/>
          <w:szCs w:val="24"/>
        </w:rPr>
        <w:t>v</w:t>
      </w:r>
      <w:r w:rsidRPr="00833255">
        <w:rPr>
          <w:rFonts w:ascii="Arial" w:hAnsi="Arial" w:cs="Arial"/>
          <w:b/>
          <w:sz w:val="44"/>
          <w:szCs w:val="24"/>
        </w:rPr>
        <w:t>illains</w:t>
      </w:r>
    </w:p>
    <w:p w:rsidR="00436C5D" w:rsidRPr="00436C5D" w:rsidRDefault="00833255" w:rsidP="00833255">
      <w:pPr>
        <w:spacing w:after="120" w:line="276" w:lineRule="auto"/>
        <w:rPr>
          <w:rFonts w:ascii="Arial" w:hAnsi="Arial" w:cs="Arial"/>
          <w:sz w:val="24"/>
          <w:szCs w:val="24"/>
        </w:rPr>
      </w:pPr>
      <w:r w:rsidRPr="00833255">
        <w:rPr>
          <w:rFonts w:ascii="Arial" w:hAnsi="Arial" w:cs="Arial"/>
          <w:sz w:val="24"/>
          <w:szCs w:val="24"/>
        </w:rPr>
        <w:t>With your class make simple puppet versions of the main characters from the story. One method of making an instant puppet is to seal an envelope and cut off the bottom. This is the body of the puppet and the child’s hand can go inside. A head can be cut out of card and stuck on top. The face can be decorated</w:t>
      </w:r>
      <w:r w:rsidR="00436C5D">
        <w:rPr>
          <w:rFonts w:ascii="Arial" w:hAnsi="Arial" w:cs="Arial"/>
          <w:sz w:val="24"/>
          <w:szCs w:val="24"/>
        </w:rPr>
        <w:t xml:space="preserve">, and some clothes added. Note: </w:t>
      </w:r>
      <w:r w:rsidRPr="00833255">
        <w:rPr>
          <w:rFonts w:ascii="Arial" w:hAnsi="Arial" w:cs="Arial"/>
          <w:sz w:val="24"/>
          <w:szCs w:val="24"/>
        </w:rPr>
        <w:t>Careful! If too much glue is used on the ‘body’ the envelope will get stuck together. Capes</w:t>
      </w:r>
      <w:r w:rsidR="00436C5D">
        <w:rPr>
          <w:rFonts w:ascii="Arial" w:hAnsi="Arial" w:cs="Arial"/>
          <w:sz w:val="24"/>
          <w:szCs w:val="24"/>
        </w:rPr>
        <w:t xml:space="preserve"> and dresses could be taped on.</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Pupils can then decide who the heroes are and who the villains of the book are. </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lastRenderedPageBreak/>
        <w:t>The first child holds up a puppet. Is this a hero? Yes! Everybody cheers! Why is X a hero? Because… [Allow the child to answer if possible]</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Next child holds up a puppet. Is this a hero? No! Everybody boos! Why is Y a villain? Because…</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It is fine in this activity if there is more than one puppet version of a character; the repetition will help to reinforce the message. If you think the pupils may mind having their character booed, then you could get a staff team member to make the ‘villain’ puppets. </w:t>
      </w:r>
    </w:p>
    <w:p w:rsid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If your pupils will struggle with the concept of heroes and villains you could simply ask: ‘Do you like [character’s name]?’ </w:t>
      </w:r>
    </w:p>
    <w:p w:rsidR="00833255" w:rsidRPr="00833255" w:rsidRDefault="00833255" w:rsidP="00833255">
      <w:pPr>
        <w:spacing w:after="120" w:line="276" w:lineRule="auto"/>
        <w:rPr>
          <w:rFonts w:ascii="Arial" w:hAnsi="Arial" w:cs="Arial"/>
          <w:sz w:val="24"/>
          <w:szCs w:val="24"/>
        </w:rPr>
      </w:pPr>
    </w:p>
    <w:p w:rsidR="00833255" w:rsidRPr="00833255" w:rsidRDefault="00833255" w:rsidP="00833255">
      <w:pPr>
        <w:spacing w:after="120" w:line="276" w:lineRule="auto"/>
        <w:rPr>
          <w:rFonts w:ascii="Arial" w:hAnsi="Arial" w:cs="Arial"/>
          <w:b/>
          <w:sz w:val="44"/>
          <w:szCs w:val="24"/>
        </w:rPr>
      </w:pPr>
      <w:r>
        <w:rPr>
          <w:rFonts w:ascii="Arial" w:hAnsi="Arial" w:cs="Arial"/>
          <w:b/>
          <w:sz w:val="44"/>
          <w:szCs w:val="24"/>
        </w:rPr>
        <w:t>Happy or s</w:t>
      </w:r>
      <w:r w:rsidRPr="00833255">
        <w:rPr>
          <w:rFonts w:ascii="Arial" w:hAnsi="Arial" w:cs="Arial"/>
          <w:b/>
          <w:sz w:val="44"/>
          <w:szCs w:val="24"/>
        </w:rPr>
        <w:t>ad</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Create a sheet with two or four (as appropriate) faces displaying different emotions; happy, sad, scared, angry (or others to suit the book you are reading). Read the story and as you do so pause and ask:</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‘How is X [main character] feeling?’</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Offer the sheet for the child to choose the emotion from. </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Then turn to the beginning of the book and go through the story again. This time do not read the whole text but focus on naming the emotions e.g. ‘Here X is feeling sad. Here she is feeling a bit happier. Here she is very happy…’</w:t>
      </w:r>
    </w:p>
    <w:p w:rsidR="00833255" w:rsidRDefault="00833255" w:rsidP="00833255">
      <w:pPr>
        <w:spacing w:after="120" w:line="276" w:lineRule="auto"/>
        <w:rPr>
          <w:rFonts w:ascii="Arial" w:hAnsi="Arial" w:cs="Arial"/>
          <w:sz w:val="24"/>
          <w:szCs w:val="24"/>
        </w:rPr>
      </w:pPr>
      <w:r w:rsidRPr="00833255">
        <w:rPr>
          <w:rFonts w:ascii="Arial" w:hAnsi="Arial" w:cs="Arial"/>
          <w:sz w:val="24"/>
          <w:szCs w:val="24"/>
        </w:rPr>
        <w:t>If appropriate you could repeat this activity from another character’s perspective.</w:t>
      </w:r>
    </w:p>
    <w:p w:rsidR="0003076F" w:rsidRPr="00833255" w:rsidRDefault="0003076F" w:rsidP="00833255">
      <w:pPr>
        <w:spacing w:after="120" w:line="276" w:lineRule="auto"/>
        <w:rPr>
          <w:rFonts w:ascii="Arial" w:hAnsi="Arial" w:cs="Arial"/>
          <w:sz w:val="24"/>
          <w:szCs w:val="24"/>
        </w:rPr>
      </w:pPr>
    </w:p>
    <w:p w:rsidR="00833255" w:rsidRPr="00833255" w:rsidRDefault="00833255" w:rsidP="00833255">
      <w:pPr>
        <w:spacing w:after="120" w:line="276" w:lineRule="auto"/>
        <w:rPr>
          <w:rFonts w:ascii="Arial" w:hAnsi="Arial" w:cs="Arial"/>
          <w:b/>
          <w:sz w:val="44"/>
          <w:szCs w:val="24"/>
        </w:rPr>
      </w:pPr>
      <w:r w:rsidRPr="00833255">
        <w:rPr>
          <w:rFonts w:ascii="Arial" w:hAnsi="Arial" w:cs="Arial"/>
          <w:b/>
          <w:sz w:val="44"/>
          <w:szCs w:val="24"/>
        </w:rPr>
        <w:t xml:space="preserve">Story </w:t>
      </w:r>
      <w:r>
        <w:rPr>
          <w:rFonts w:ascii="Arial" w:hAnsi="Arial" w:cs="Arial"/>
          <w:b/>
          <w:sz w:val="44"/>
          <w:szCs w:val="24"/>
        </w:rPr>
        <w:t>d</w:t>
      </w:r>
      <w:r w:rsidRPr="00833255">
        <w:rPr>
          <w:rFonts w:ascii="Arial" w:hAnsi="Arial" w:cs="Arial"/>
          <w:b/>
          <w:sz w:val="44"/>
          <w:szCs w:val="24"/>
        </w:rPr>
        <w:t>ress-up</w:t>
      </w:r>
    </w:p>
    <w:p w:rsidR="0003076F" w:rsidRDefault="0003076F" w:rsidP="00833255">
      <w:pPr>
        <w:spacing w:after="120" w:line="276" w:lineRule="auto"/>
        <w:rPr>
          <w:rFonts w:ascii="Arial" w:hAnsi="Arial" w:cs="Arial"/>
          <w:sz w:val="24"/>
          <w:szCs w:val="24"/>
        </w:rPr>
      </w:pPr>
      <w:r w:rsidRPr="00833255">
        <w:rPr>
          <w:rFonts w:ascii="Arial" w:hAnsi="Arial" w:cs="Arial"/>
          <w:noProof/>
          <w:sz w:val="24"/>
          <w:szCs w:val="24"/>
          <w:lang w:eastAsia="en-GB"/>
        </w:rPr>
        <w:drawing>
          <wp:anchor distT="0" distB="0" distL="114300" distR="114300" simplePos="0" relativeHeight="251691008" behindDoc="1" locked="0" layoutInCell="1" allowOverlap="1" wp14:anchorId="79AD2414" wp14:editId="024DFE7E">
            <wp:simplePos x="0" y="0"/>
            <wp:positionH relativeFrom="margin">
              <wp:posOffset>2847975</wp:posOffset>
            </wp:positionH>
            <wp:positionV relativeFrom="paragraph">
              <wp:posOffset>770255</wp:posOffset>
            </wp:positionV>
            <wp:extent cx="3027680" cy="2113280"/>
            <wp:effectExtent l="0" t="0" r="1270" b="1270"/>
            <wp:wrapTight wrapText="bothSides">
              <wp:wrapPolygon edited="0">
                <wp:start x="0" y="0"/>
                <wp:lineTo x="0" y="21418"/>
                <wp:lineTo x="21473" y="21418"/>
                <wp:lineTo x="214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3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27680" cy="2113280"/>
                    </a:xfrm>
                    <a:prstGeom prst="rect">
                      <a:avLst/>
                    </a:prstGeom>
                  </pic:spPr>
                </pic:pic>
              </a:graphicData>
            </a:graphic>
            <wp14:sizeRelH relativeFrom="page">
              <wp14:pctWidth>0</wp14:pctWidth>
            </wp14:sizeRelH>
            <wp14:sizeRelV relativeFrom="page">
              <wp14:pctHeight>0</wp14:pctHeight>
            </wp14:sizeRelV>
          </wp:anchor>
        </w:drawing>
      </w:r>
      <w:r w:rsidR="00833255" w:rsidRPr="00833255">
        <w:rPr>
          <w:rFonts w:ascii="Arial" w:hAnsi="Arial" w:cs="Arial"/>
          <w:sz w:val="24"/>
          <w:szCs w:val="24"/>
        </w:rPr>
        <w:t xml:space="preserve">Collect together a basket full of clothes and accessories. Before your read the story dress up in an appropriate way. For example, if you’re reading </w:t>
      </w:r>
      <w:r w:rsidR="00833255" w:rsidRPr="00833255">
        <w:rPr>
          <w:rFonts w:ascii="Arial" w:hAnsi="Arial" w:cs="Arial"/>
          <w:i/>
          <w:sz w:val="24"/>
          <w:szCs w:val="24"/>
        </w:rPr>
        <w:t>We’re Going on a Bear Hunt</w:t>
      </w:r>
      <w:r w:rsidR="00833255" w:rsidRPr="00833255">
        <w:rPr>
          <w:rFonts w:ascii="Arial" w:hAnsi="Arial" w:cs="Arial"/>
          <w:sz w:val="24"/>
          <w:szCs w:val="24"/>
        </w:rPr>
        <w:t xml:space="preserve"> you will want wellies and a hat and coat. If you’re reading </w:t>
      </w:r>
      <w:r w:rsidR="00833255" w:rsidRPr="00833255">
        <w:rPr>
          <w:rFonts w:ascii="Arial" w:hAnsi="Arial" w:cs="Arial"/>
          <w:i/>
          <w:sz w:val="24"/>
          <w:szCs w:val="24"/>
        </w:rPr>
        <w:t xml:space="preserve">Sharing a Shell </w:t>
      </w:r>
      <w:r w:rsidR="00833255" w:rsidRPr="00833255">
        <w:rPr>
          <w:rFonts w:ascii="Arial" w:hAnsi="Arial" w:cs="Arial"/>
          <w:sz w:val="24"/>
          <w:szCs w:val="24"/>
        </w:rPr>
        <w:t>you will need your swimming goggles!</w:t>
      </w:r>
      <w:r w:rsidR="00833255">
        <w:rPr>
          <w:rFonts w:ascii="Arial" w:hAnsi="Arial" w:cs="Arial"/>
          <w:sz w:val="24"/>
          <w:szCs w:val="24"/>
        </w:rPr>
        <w:t xml:space="preserve"> </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For some books you may want to dress and undress your costumes as you are reading the story. Or ask a pupil or one or your staff team to help you; they can sit beside you while you read and put on or take off clothes as appropriate. For example, if you are reading </w:t>
      </w:r>
      <w:r w:rsidRPr="00833255">
        <w:rPr>
          <w:rFonts w:ascii="Arial" w:hAnsi="Arial" w:cs="Arial"/>
          <w:i/>
          <w:sz w:val="24"/>
          <w:szCs w:val="24"/>
        </w:rPr>
        <w:t>Farmer Duck</w:t>
      </w:r>
      <w:r w:rsidRPr="00833255">
        <w:rPr>
          <w:rFonts w:ascii="Arial" w:hAnsi="Arial" w:cs="Arial"/>
          <w:sz w:val="24"/>
          <w:szCs w:val="24"/>
        </w:rPr>
        <w:t xml:space="preserve"> your assistant can be putting on rain coats, snow mitts, an apron for washing up etc. The more you ‘ham it </w:t>
      </w:r>
      <w:r w:rsidRPr="00833255">
        <w:rPr>
          <w:rFonts w:ascii="Arial" w:hAnsi="Arial" w:cs="Arial"/>
          <w:sz w:val="24"/>
          <w:szCs w:val="24"/>
        </w:rPr>
        <w:lastRenderedPageBreak/>
        <w:t>up’ with this activity the mor</w:t>
      </w:r>
      <w:r w:rsidR="009F2365">
        <w:rPr>
          <w:rFonts w:ascii="Arial" w:hAnsi="Arial" w:cs="Arial"/>
          <w:sz w:val="24"/>
          <w:szCs w:val="24"/>
        </w:rPr>
        <w:t>e the children will enjoy this!</w:t>
      </w:r>
      <w:r w:rsidRPr="00833255">
        <w:rPr>
          <w:rFonts w:ascii="Arial" w:hAnsi="Arial" w:cs="Arial"/>
          <w:sz w:val="24"/>
          <w:szCs w:val="24"/>
        </w:rPr>
        <w:t xml:space="preserve"> If possible, choose brightly coloured over-the-top clothing. You might also want to consider the other sensory qualities of your props: raincoats make a good ‘rustle’, furry mitts are interesting to touch, an apron can be shaken out before it is put on, making a nice breeze.</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Alternatively</w:t>
      </w:r>
      <w:r w:rsidR="0003076F" w:rsidRPr="00833255">
        <w:rPr>
          <w:rFonts w:ascii="Arial" w:hAnsi="Arial" w:cs="Arial"/>
          <w:sz w:val="24"/>
          <w:szCs w:val="24"/>
        </w:rPr>
        <w:t>…</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Dress up and then give the children a selection of two or three books and ask them to select the one you are dressed for.</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Or show the children the book and give them the basket of clothes so that they can choose the appropriate items.</w:t>
      </w:r>
    </w:p>
    <w:p w:rsidR="00833255" w:rsidRPr="00833255" w:rsidRDefault="00833255" w:rsidP="00833255">
      <w:pPr>
        <w:spacing w:after="120" w:line="276" w:lineRule="auto"/>
        <w:rPr>
          <w:rFonts w:ascii="Arial" w:hAnsi="Arial" w:cs="Arial"/>
          <w:sz w:val="44"/>
          <w:szCs w:val="24"/>
        </w:rPr>
      </w:pPr>
      <w:r>
        <w:rPr>
          <w:rFonts w:ascii="Arial" w:hAnsi="Arial" w:cs="Arial"/>
          <w:b/>
          <w:sz w:val="44"/>
          <w:szCs w:val="24"/>
        </w:rPr>
        <w:t>Sound effect s</w:t>
      </w:r>
      <w:r w:rsidRPr="00833255">
        <w:rPr>
          <w:rFonts w:ascii="Arial" w:hAnsi="Arial" w:cs="Arial"/>
          <w:b/>
          <w:sz w:val="44"/>
          <w:szCs w:val="24"/>
        </w:rPr>
        <w:t>tory</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It’s always fun to add sound effects to a story. Try the following:</w:t>
      </w:r>
    </w:p>
    <w:p w:rsidR="00833255" w:rsidRPr="00833255" w:rsidRDefault="00833255" w:rsidP="00833255">
      <w:pPr>
        <w:pStyle w:val="ListParagraph"/>
        <w:numPr>
          <w:ilvl w:val="0"/>
          <w:numId w:val="2"/>
        </w:numPr>
        <w:spacing w:after="120" w:line="276" w:lineRule="auto"/>
        <w:rPr>
          <w:rFonts w:ascii="Arial" w:hAnsi="Arial" w:cs="Arial"/>
          <w:sz w:val="24"/>
          <w:szCs w:val="24"/>
        </w:rPr>
      </w:pPr>
      <w:r w:rsidRPr="00833255">
        <w:rPr>
          <w:rFonts w:ascii="Arial" w:hAnsi="Arial" w:cs="Arial"/>
          <w:sz w:val="24"/>
          <w:szCs w:val="24"/>
        </w:rPr>
        <w:t>Bicycle bells and (gentle) horns for traffic</w:t>
      </w:r>
    </w:p>
    <w:p w:rsidR="00833255" w:rsidRPr="00833255" w:rsidRDefault="00833255" w:rsidP="00833255">
      <w:pPr>
        <w:pStyle w:val="ListParagraph"/>
        <w:numPr>
          <w:ilvl w:val="0"/>
          <w:numId w:val="2"/>
        </w:numPr>
        <w:spacing w:after="120" w:line="276" w:lineRule="auto"/>
        <w:rPr>
          <w:rFonts w:ascii="Arial" w:hAnsi="Arial" w:cs="Arial"/>
          <w:sz w:val="24"/>
          <w:szCs w:val="24"/>
        </w:rPr>
      </w:pPr>
      <w:r w:rsidRPr="00833255">
        <w:rPr>
          <w:rFonts w:ascii="Arial" w:hAnsi="Arial" w:cs="Arial"/>
          <w:sz w:val="24"/>
          <w:szCs w:val="24"/>
        </w:rPr>
        <w:t>Giggle and groan sticks for laughing or ‘chatting’ noises</w:t>
      </w:r>
    </w:p>
    <w:p w:rsidR="00833255" w:rsidRPr="00833255" w:rsidRDefault="00833255" w:rsidP="00833255">
      <w:pPr>
        <w:pStyle w:val="ListParagraph"/>
        <w:numPr>
          <w:ilvl w:val="0"/>
          <w:numId w:val="2"/>
        </w:numPr>
        <w:spacing w:after="120" w:line="276" w:lineRule="auto"/>
        <w:rPr>
          <w:rFonts w:ascii="Arial" w:hAnsi="Arial" w:cs="Arial"/>
          <w:sz w:val="24"/>
          <w:szCs w:val="24"/>
        </w:rPr>
      </w:pPr>
      <w:r w:rsidRPr="00833255">
        <w:rPr>
          <w:rFonts w:ascii="Arial" w:hAnsi="Arial" w:cs="Arial"/>
          <w:sz w:val="24"/>
          <w:szCs w:val="24"/>
        </w:rPr>
        <w:t>Bird noise toys for forests and gardens and being outside</w:t>
      </w:r>
    </w:p>
    <w:p w:rsidR="00833255" w:rsidRPr="00833255" w:rsidRDefault="00833255" w:rsidP="00833255">
      <w:pPr>
        <w:pStyle w:val="ListParagraph"/>
        <w:numPr>
          <w:ilvl w:val="0"/>
          <w:numId w:val="2"/>
        </w:numPr>
        <w:spacing w:after="120" w:line="276" w:lineRule="auto"/>
        <w:rPr>
          <w:rFonts w:ascii="Arial" w:hAnsi="Arial" w:cs="Arial"/>
          <w:sz w:val="24"/>
          <w:szCs w:val="24"/>
        </w:rPr>
      </w:pPr>
      <w:r w:rsidRPr="00833255">
        <w:rPr>
          <w:rFonts w:ascii="Arial" w:hAnsi="Arial" w:cs="Arial"/>
          <w:sz w:val="24"/>
          <w:szCs w:val="24"/>
        </w:rPr>
        <w:t>‘Scrunchy’ fabric (the kind you find in baby toys) for crackling twigs in the woods or a fire burning</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Or you can use sound effects on switch voice recorder devices. </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For children who would find it difficult to follow cues and press their switch at the ‘right’ time you can choose a noise that will work at any moment during the story. For example, in </w:t>
      </w:r>
      <w:r w:rsidRPr="00833255">
        <w:rPr>
          <w:rFonts w:ascii="Arial" w:hAnsi="Arial" w:cs="Arial"/>
          <w:i/>
          <w:sz w:val="24"/>
          <w:szCs w:val="24"/>
        </w:rPr>
        <w:t>Jack and the Flumflum Tree</w:t>
      </w:r>
      <w:r w:rsidRPr="00833255">
        <w:rPr>
          <w:rFonts w:ascii="Arial" w:hAnsi="Arial" w:cs="Arial"/>
          <w:sz w:val="24"/>
          <w:szCs w:val="24"/>
        </w:rPr>
        <w:t xml:space="preserve"> a wave sound would be fine at almost any moment, or in </w:t>
      </w:r>
      <w:r w:rsidRPr="00833255">
        <w:rPr>
          <w:rFonts w:ascii="Arial" w:hAnsi="Arial" w:cs="Arial"/>
          <w:i/>
          <w:sz w:val="24"/>
          <w:szCs w:val="24"/>
        </w:rPr>
        <w:t>Hairy McClary</w:t>
      </w:r>
      <w:r w:rsidRPr="00833255">
        <w:rPr>
          <w:rFonts w:ascii="Arial" w:hAnsi="Arial" w:cs="Arial"/>
          <w:sz w:val="24"/>
          <w:szCs w:val="24"/>
        </w:rPr>
        <w:t xml:space="preserve"> you could have a dog barking at any point.</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Can you re-tell the story through sound effects alone? This does not have to be a literal re-telling, but a re-creation of the atmosphere and rhythm of the story once the children are familiar with the text. For example, </w:t>
      </w:r>
      <w:r w:rsidRPr="00833255">
        <w:rPr>
          <w:rFonts w:ascii="Arial" w:hAnsi="Arial" w:cs="Arial"/>
          <w:i/>
          <w:sz w:val="24"/>
          <w:szCs w:val="24"/>
        </w:rPr>
        <w:t xml:space="preserve">Room on the Broom </w:t>
      </w:r>
      <w:r w:rsidRPr="00833255">
        <w:rPr>
          <w:rFonts w:ascii="Arial" w:hAnsi="Arial" w:cs="Arial"/>
          <w:sz w:val="24"/>
          <w:szCs w:val="24"/>
        </w:rPr>
        <w:t>might go like this:</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1</w:t>
      </w:r>
      <w:r w:rsidR="0003076F" w:rsidRPr="00833255">
        <w:rPr>
          <w:rFonts w:ascii="Arial" w:hAnsi="Arial" w:cs="Arial"/>
          <w:i/>
          <w:sz w:val="24"/>
          <w:szCs w:val="24"/>
        </w:rPr>
        <w:t>, 2,</w:t>
      </w:r>
      <w:r w:rsidR="0003076F">
        <w:rPr>
          <w:rFonts w:ascii="Arial" w:hAnsi="Arial" w:cs="Arial"/>
          <w:i/>
          <w:sz w:val="24"/>
          <w:szCs w:val="24"/>
        </w:rPr>
        <w:t xml:space="preserve"> </w:t>
      </w:r>
      <w:r w:rsidR="0003076F" w:rsidRPr="00833255">
        <w:rPr>
          <w:rFonts w:ascii="Arial" w:hAnsi="Arial" w:cs="Arial"/>
          <w:i/>
          <w:sz w:val="24"/>
          <w:szCs w:val="24"/>
        </w:rPr>
        <w:t>3</w:t>
      </w:r>
      <w:r w:rsidRPr="00833255">
        <w:rPr>
          <w:rFonts w:ascii="Arial" w:hAnsi="Arial" w:cs="Arial"/>
          <w:i/>
          <w:sz w:val="24"/>
          <w:szCs w:val="24"/>
        </w:rPr>
        <w:t>…Whoosh…</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Meow, meow…Whoosh!</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Woof, woof…Whoosh!</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Squawk, squawk…Whoosh!</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Pitter, patter, pitter, patter, pitter, patter.</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Ribbit, ribbit, ribbit…Whoosh!</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ROAR!</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Buzz off!</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Crackle, crackle, crackle…Whoosh!</w:t>
      </w:r>
      <w:r w:rsidRPr="00833255">
        <w:rPr>
          <w:rFonts w:ascii="Arial" w:hAnsi="Arial" w:cs="Arial"/>
          <w:sz w:val="24"/>
          <w:szCs w:val="24"/>
        </w:rPr>
        <w:t xml:space="preserve"> [Extra long whoosh at the end!]</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lastRenderedPageBreak/>
        <w:t>The teacher can go through the book but instead of reading the text, the sound effects can be said. Or the sound effects could be put on voice recorder switches and the children could press these as the teacher turns the pages of the book.</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A dog found Stick Man. Stick Man was thrown into the river. A swan used him for her nest. Then he floated out to sea and washed up on the beach. After many adventures he was lost in the snow. At last he was rescued by Santa and taken back to his own little house full of leaves.</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Alternatively, pupils could pick just three or four textures to go with a story and make very short little books:</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Stick Man went in the river. Stick Man was lost in the snow. Stick Man went home.</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After making tactile versions of a book they know the pupils might want to create their own tactile stories.</w:t>
      </w:r>
    </w:p>
    <w:p w:rsidR="00833255" w:rsidRPr="00833255" w:rsidRDefault="00833255" w:rsidP="00833255">
      <w:pPr>
        <w:spacing w:after="120" w:line="276" w:lineRule="auto"/>
        <w:rPr>
          <w:rFonts w:ascii="Arial" w:hAnsi="Arial" w:cs="Arial"/>
          <w:b/>
          <w:sz w:val="44"/>
          <w:szCs w:val="24"/>
        </w:rPr>
      </w:pPr>
      <w:r>
        <w:rPr>
          <w:rFonts w:ascii="Arial" w:hAnsi="Arial" w:cs="Arial"/>
          <w:b/>
          <w:sz w:val="44"/>
          <w:szCs w:val="24"/>
        </w:rPr>
        <w:t>Make a game out of the b</w:t>
      </w:r>
      <w:r w:rsidRPr="00833255">
        <w:rPr>
          <w:rFonts w:ascii="Arial" w:hAnsi="Arial" w:cs="Arial"/>
          <w:b/>
          <w:sz w:val="44"/>
          <w:szCs w:val="24"/>
        </w:rPr>
        <w:t>ook</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Some stories are perfect for turning into a simple game. Try using the template of a well-known game; </w:t>
      </w:r>
      <w:r w:rsidRPr="00833255">
        <w:rPr>
          <w:rFonts w:ascii="Arial" w:hAnsi="Arial" w:cs="Arial"/>
          <w:i/>
          <w:sz w:val="24"/>
          <w:szCs w:val="24"/>
        </w:rPr>
        <w:t>The Farmer’s in His Den</w:t>
      </w:r>
      <w:r w:rsidRPr="00833255">
        <w:rPr>
          <w:rFonts w:ascii="Arial" w:hAnsi="Arial" w:cs="Arial"/>
          <w:sz w:val="24"/>
          <w:szCs w:val="24"/>
        </w:rPr>
        <w:t xml:space="preserve"> and </w:t>
      </w:r>
      <w:r w:rsidRPr="00833255">
        <w:rPr>
          <w:rFonts w:ascii="Arial" w:hAnsi="Arial" w:cs="Arial"/>
          <w:i/>
          <w:sz w:val="24"/>
          <w:szCs w:val="24"/>
        </w:rPr>
        <w:t>Here We Go Round the Mulberry Bush</w:t>
      </w:r>
      <w:r w:rsidR="000F153B">
        <w:rPr>
          <w:rFonts w:ascii="Arial" w:hAnsi="Arial" w:cs="Arial"/>
          <w:sz w:val="24"/>
          <w:szCs w:val="24"/>
        </w:rPr>
        <w:t xml:space="preserve"> are easy ones for adapting (y</w:t>
      </w:r>
      <w:r w:rsidRPr="00833255">
        <w:rPr>
          <w:rFonts w:ascii="Arial" w:hAnsi="Arial" w:cs="Arial"/>
          <w:sz w:val="24"/>
          <w:szCs w:val="24"/>
        </w:rPr>
        <w:t>ou will find these on YouTube if</w:t>
      </w:r>
      <w:r w:rsidR="000F153B">
        <w:rPr>
          <w:rFonts w:ascii="Arial" w:hAnsi="Arial" w:cs="Arial"/>
          <w:sz w:val="24"/>
          <w:szCs w:val="24"/>
        </w:rPr>
        <w:t xml:space="preserve"> you are unfamiliar with them).</w:t>
      </w:r>
    </w:p>
    <w:p w:rsidR="00833255" w:rsidRPr="00833255" w:rsidRDefault="00833255" w:rsidP="00833255">
      <w:pPr>
        <w:spacing w:after="120" w:line="276" w:lineRule="auto"/>
        <w:rPr>
          <w:rFonts w:ascii="Arial" w:hAnsi="Arial" w:cs="Arial"/>
          <w:i/>
          <w:sz w:val="24"/>
          <w:szCs w:val="24"/>
        </w:rPr>
      </w:pPr>
      <w:r w:rsidRPr="00833255">
        <w:rPr>
          <w:rFonts w:ascii="Arial" w:hAnsi="Arial" w:cs="Arial"/>
          <w:sz w:val="24"/>
          <w:szCs w:val="24"/>
        </w:rPr>
        <w:t xml:space="preserve">For example, </w:t>
      </w:r>
      <w:r w:rsidRPr="00833255">
        <w:rPr>
          <w:rFonts w:ascii="Arial" w:hAnsi="Arial" w:cs="Arial"/>
          <w:i/>
          <w:sz w:val="24"/>
          <w:szCs w:val="24"/>
        </w:rPr>
        <w:t xml:space="preserve">The Very Hungry Caterpillar </w:t>
      </w:r>
      <w:r w:rsidRPr="00833255">
        <w:rPr>
          <w:rFonts w:ascii="Arial" w:hAnsi="Arial" w:cs="Arial"/>
          <w:sz w:val="24"/>
          <w:szCs w:val="24"/>
        </w:rPr>
        <w:t xml:space="preserve">could be turned into a version of </w:t>
      </w:r>
      <w:r w:rsidRPr="00833255">
        <w:rPr>
          <w:rFonts w:ascii="Arial" w:hAnsi="Arial" w:cs="Arial"/>
          <w:i/>
          <w:sz w:val="24"/>
          <w:szCs w:val="24"/>
        </w:rPr>
        <w:t xml:space="preserve">The Farmer’s in His Den </w:t>
      </w:r>
      <w:r w:rsidRPr="00833255">
        <w:rPr>
          <w:rFonts w:ascii="Arial" w:hAnsi="Arial" w:cs="Arial"/>
          <w:sz w:val="24"/>
          <w:szCs w:val="24"/>
        </w:rPr>
        <w:t>like this:</w:t>
      </w:r>
      <w:r w:rsidRPr="00833255">
        <w:rPr>
          <w:rFonts w:ascii="Arial" w:hAnsi="Arial" w:cs="Arial"/>
          <w:i/>
          <w:sz w:val="24"/>
          <w:szCs w:val="24"/>
        </w:rPr>
        <w:t xml:space="preserve"> </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The children form a circle. A ‘Caterpillar’ is chosen and goes in the middle of the circle. The children in the circle all choose a food from the story to ‘be’. The Caterpillar chooses a food to come into the centre. Everyone sings:</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The Caterpillar wants an X</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The Caterpillar wants an X</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 xml:space="preserve">Hey ho my daddy o </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The Caterpillar wants an X</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This is repeated until all the ‘foods’ have been chosen. Many book</w:t>
      </w:r>
      <w:r w:rsidR="000F153B">
        <w:rPr>
          <w:rFonts w:ascii="Arial" w:hAnsi="Arial" w:cs="Arial"/>
          <w:sz w:val="24"/>
          <w:szCs w:val="24"/>
        </w:rPr>
        <w:t xml:space="preserve">s could be ‘played’ like this. </w:t>
      </w:r>
      <w:r w:rsidRPr="00833255">
        <w:rPr>
          <w:rFonts w:ascii="Arial" w:hAnsi="Arial" w:cs="Arial"/>
          <w:sz w:val="24"/>
          <w:szCs w:val="24"/>
        </w:rPr>
        <w:t xml:space="preserve">For example: </w:t>
      </w:r>
      <w:r w:rsidRPr="00833255">
        <w:rPr>
          <w:rFonts w:ascii="Arial" w:hAnsi="Arial" w:cs="Arial"/>
          <w:i/>
          <w:sz w:val="24"/>
          <w:szCs w:val="24"/>
        </w:rPr>
        <w:t>Room on the Broom, There was a Wee Lassie Who Swallowed a Midge, Dear Zoo</w:t>
      </w:r>
      <w:r w:rsidR="000F153B">
        <w:rPr>
          <w:rFonts w:ascii="Arial" w:hAnsi="Arial" w:cs="Arial"/>
          <w:i/>
          <w:sz w:val="24"/>
          <w:szCs w:val="24"/>
        </w:rPr>
        <w:t>.</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 xml:space="preserve">There’s a Bear in My Chair </w:t>
      </w:r>
      <w:r w:rsidRPr="00833255">
        <w:rPr>
          <w:rFonts w:ascii="Arial" w:hAnsi="Arial" w:cs="Arial"/>
          <w:sz w:val="24"/>
          <w:szCs w:val="24"/>
        </w:rPr>
        <w:t xml:space="preserve">could be turned into a version of </w:t>
      </w:r>
      <w:r w:rsidRPr="00833255">
        <w:rPr>
          <w:rFonts w:ascii="Arial" w:hAnsi="Arial" w:cs="Arial"/>
          <w:i/>
          <w:sz w:val="24"/>
          <w:szCs w:val="24"/>
        </w:rPr>
        <w:t xml:space="preserve">Here We Go Round the Mulberry Bush </w:t>
      </w:r>
      <w:r w:rsidRPr="00833255">
        <w:rPr>
          <w:rFonts w:ascii="Arial" w:hAnsi="Arial" w:cs="Arial"/>
          <w:sz w:val="24"/>
          <w:szCs w:val="24"/>
        </w:rPr>
        <w:t>like this:</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A ‘bear’ is chosen to sit in the middle of the circle. The other children act out the book like this:</w:t>
      </w:r>
    </w:p>
    <w:p w:rsidR="00833255" w:rsidRPr="00833255" w:rsidRDefault="00833255" w:rsidP="00833255">
      <w:pPr>
        <w:spacing w:after="120" w:line="276" w:lineRule="auto"/>
        <w:rPr>
          <w:rFonts w:ascii="Arial" w:hAnsi="Arial" w:cs="Arial"/>
          <w:i/>
          <w:sz w:val="24"/>
          <w:szCs w:val="24"/>
        </w:rPr>
      </w:pPr>
      <w:bookmarkStart w:id="1" w:name="_Hlk536607758"/>
      <w:r w:rsidRPr="00833255">
        <w:rPr>
          <w:rFonts w:ascii="Arial" w:hAnsi="Arial" w:cs="Arial"/>
          <w:i/>
          <w:sz w:val="24"/>
          <w:szCs w:val="24"/>
        </w:rPr>
        <w:t>This is the way we glare at the bear</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Glare at the bear</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Glare at the bear</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lastRenderedPageBreak/>
        <w:t>This is the way we glare at the bear</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 xml:space="preserve">All day long </w:t>
      </w:r>
      <w:r w:rsidRPr="00833255">
        <w:rPr>
          <w:rFonts w:ascii="Arial" w:hAnsi="Arial" w:cs="Arial"/>
          <w:sz w:val="24"/>
          <w:szCs w:val="24"/>
        </w:rPr>
        <w:t>[Staring action]</w:t>
      </w:r>
    </w:p>
    <w:bookmarkEnd w:id="1"/>
    <w:p w:rsidR="00833255" w:rsidRDefault="00833255" w:rsidP="00833255">
      <w:pPr>
        <w:spacing w:after="120" w:line="276" w:lineRule="auto"/>
        <w:rPr>
          <w:rFonts w:ascii="Arial" w:hAnsi="Arial" w:cs="Arial"/>
          <w:i/>
          <w:sz w:val="24"/>
          <w:szCs w:val="24"/>
        </w:rPr>
      </w:pP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This is the way we scare the bear</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Scare the bear</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Scare the bear</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This is the way we scare the bear</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 xml:space="preserve">All day long </w:t>
      </w:r>
      <w:r w:rsidRPr="00833255">
        <w:rPr>
          <w:rFonts w:ascii="Arial" w:hAnsi="Arial" w:cs="Arial"/>
          <w:sz w:val="24"/>
          <w:szCs w:val="24"/>
        </w:rPr>
        <w:t>[Pulling faces, gentle scaring action]</w:t>
      </w:r>
    </w:p>
    <w:p w:rsidR="00833255" w:rsidRPr="00833255" w:rsidRDefault="00833255" w:rsidP="00833255">
      <w:pPr>
        <w:spacing w:after="120" w:line="276" w:lineRule="auto"/>
        <w:rPr>
          <w:rFonts w:ascii="Arial" w:hAnsi="Arial" w:cs="Arial"/>
          <w:i/>
          <w:sz w:val="24"/>
          <w:szCs w:val="24"/>
        </w:rPr>
      </w:pP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This is the way we say good bye</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 xml:space="preserve">Say good bye </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Say good bye</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This is the way we say goodbye</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 xml:space="preserve">All day long </w:t>
      </w:r>
      <w:r w:rsidRPr="00833255">
        <w:rPr>
          <w:rFonts w:ascii="Arial" w:hAnsi="Arial" w:cs="Arial"/>
          <w:sz w:val="24"/>
          <w:szCs w:val="24"/>
        </w:rPr>
        <w:t>[Waving action]</w:t>
      </w:r>
    </w:p>
    <w:p w:rsidR="00833255" w:rsidRPr="00833255" w:rsidRDefault="00833255" w:rsidP="00833255">
      <w:pPr>
        <w:spacing w:after="120" w:line="276" w:lineRule="auto"/>
        <w:rPr>
          <w:rFonts w:ascii="Arial" w:hAnsi="Arial" w:cs="Arial"/>
          <w:i/>
          <w:sz w:val="24"/>
          <w:szCs w:val="24"/>
        </w:rPr>
      </w:pP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This is the way we sleep on the bed</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Sleep on the bed</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Sleep on the bed</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This is the way we sleep on the bed</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 xml:space="preserve">All day long </w:t>
      </w:r>
      <w:r w:rsidRPr="00833255">
        <w:rPr>
          <w:rFonts w:ascii="Arial" w:hAnsi="Arial" w:cs="Arial"/>
          <w:sz w:val="24"/>
          <w:szCs w:val="24"/>
        </w:rPr>
        <w:t>[Sleeping action]</w:t>
      </w:r>
    </w:p>
    <w:p w:rsidR="00833255" w:rsidRDefault="00833255" w:rsidP="00833255">
      <w:pPr>
        <w:spacing w:after="120" w:line="276" w:lineRule="auto"/>
        <w:rPr>
          <w:rFonts w:ascii="Arial" w:hAnsi="Arial" w:cs="Arial"/>
          <w:i/>
          <w:sz w:val="24"/>
          <w:szCs w:val="24"/>
        </w:rPr>
      </w:pPr>
      <w:r w:rsidRPr="00833255">
        <w:rPr>
          <w:rFonts w:ascii="Arial" w:hAnsi="Arial" w:cs="Arial"/>
          <w:sz w:val="24"/>
          <w:szCs w:val="24"/>
        </w:rPr>
        <w:t>Any story with clear actions</w:t>
      </w:r>
      <w:r w:rsidR="000F153B">
        <w:rPr>
          <w:rFonts w:ascii="Arial" w:hAnsi="Arial" w:cs="Arial"/>
          <w:sz w:val="24"/>
          <w:szCs w:val="24"/>
        </w:rPr>
        <w:t xml:space="preserve"> could be adapted in this way. </w:t>
      </w:r>
      <w:r w:rsidRPr="00833255">
        <w:rPr>
          <w:rFonts w:ascii="Arial" w:hAnsi="Arial" w:cs="Arial"/>
          <w:sz w:val="24"/>
          <w:szCs w:val="24"/>
        </w:rPr>
        <w:t xml:space="preserve">For example, </w:t>
      </w:r>
      <w:r w:rsidRPr="00833255">
        <w:rPr>
          <w:rFonts w:ascii="Arial" w:hAnsi="Arial" w:cs="Arial"/>
          <w:i/>
          <w:sz w:val="24"/>
          <w:szCs w:val="24"/>
        </w:rPr>
        <w:t>We’re Going on a Bear Hunt, Room on the B</w:t>
      </w:r>
      <w:r w:rsidR="000F153B">
        <w:rPr>
          <w:rFonts w:ascii="Arial" w:hAnsi="Arial" w:cs="Arial"/>
          <w:i/>
          <w:sz w:val="24"/>
          <w:szCs w:val="24"/>
        </w:rPr>
        <w:t>room, The Tiger Who Came to Tea.</w:t>
      </w:r>
      <w:r w:rsidRPr="00833255">
        <w:rPr>
          <w:rFonts w:ascii="Arial" w:hAnsi="Arial" w:cs="Arial"/>
          <w:i/>
          <w:sz w:val="24"/>
          <w:szCs w:val="24"/>
        </w:rPr>
        <w:t xml:space="preserve"> </w:t>
      </w:r>
    </w:p>
    <w:p w:rsidR="00833255" w:rsidRPr="00833255" w:rsidRDefault="00833255" w:rsidP="00833255">
      <w:pPr>
        <w:spacing w:after="120" w:line="276" w:lineRule="auto"/>
        <w:rPr>
          <w:rFonts w:ascii="Arial" w:hAnsi="Arial" w:cs="Arial"/>
          <w:i/>
          <w:sz w:val="24"/>
          <w:szCs w:val="24"/>
        </w:rPr>
      </w:pPr>
    </w:p>
    <w:p w:rsidR="00833255" w:rsidRPr="00833255" w:rsidRDefault="00833255" w:rsidP="00833255">
      <w:pPr>
        <w:spacing w:after="120" w:line="276" w:lineRule="auto"/>
        <w:rPr>
          <w:rFonts w:ascii="Arial" w:hAnsi="Arial" w:cs="Arial"/>
          <w:b/>
          <w:sz w:val="44"/>
          <w:szCs w:val="24"/>
        </w:rPr>
      </w:pPr>
      <w:r>
        <w:rPr>
          <w:rFonts w:ascii="Arial" w:hAnsi="Arial" w:cs="Arial"/>
          <w:b/>
          <w:sz w:val="44"/>
          <w:szCs w:val="24"/>
        </w:rPr>
        <w:t>Story pass the p</w:t>
      </w:r>
      <w:r w:rsidRPr="00833255">
        <w:rPr>
          <w:rFonts w:ascii="Arial" w:hAnsi="Arial" w:cs="Arial"/>
          <w:b/>
          <w:sz w:val="44"/>
          <w:szCs w:val="24"/>
        </w:rPr>
        <w:t>arcel</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It is hard to resist the pleasure of unwrapping a parcel! Try making a pass the parcel version of your story by wrapping up an interesting prop and then adding more layers of wrapping with a sensory prompt between each layer. Then put on some music and play the game, telling a simplified version of the story as you do. This activity works best if the object in the middle is the most interesting of the objects. </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A </w:t>
      </w:r>
      <w:r w:rsidRPr="00833255">
        <w:rPr>
          <w:rFonts w:ascii="Arial" w:hAnsi="Arial" w:cs="Arial"/>
          <w:i/>
          <w:sz w:val="24"/>
          <w:szCs w:val="24"/>
        </w:rPr>
        <w:t>Gruffalo</w:t>
      </w:r>
      <w:r w:rsidRPr="00833255">
        <w:rPr>
          <w:rFonts w:ascii="Arial" w:hAnsi="Arial" w:cs="Arial"/>
          <w:sz w:val="24"/>
          <w:szCs w:val="24"/>
        </w:rPr>
        <w:t xml:space="preserve"> version of pass the parcel might have the following between the layers:</w:t>
      </w:r>
    </w:p>
    <w:p w:rsidR="00833255" w:rsidRPr="00833255" w:rsidRDefault="00833255" w:rsidP="00833255">
      <w:pPr>
        <w:pStyle w:val="ListParagraph"/>
        <w:numPr>
          <w:ilvl w:val="0"/>
          <w:numId w:val="4"/>
        </w:numPr>
        <w:spacing w:after="120" w:line="276" w:lineRule="auto"/>
        <w:rPr>
          <w:rFonts w:ascii="Arial" w:hAnsi="Arial" w:cs="Arial"/>
          <w:sz w:val="24"/>
          <w:szCs w:val="24"/>
        </w:rPr>
      </w:pPr>
      <w:r w:rsidRPr="00833255">
        <w:rPr>
          <w:rFonts w:ascii="Arial" w:hAnsi="Arial" w:cs="Arial"/>
          <w:sz w:val="24"/>
          <w:szCs w:val="24"/>
        </w:rPr>
        <w:t>Feathers (for the owl)</w:t>
      </w:r>
    </w:p>
    <w:p w:rsidR="00833255" w:rsidRPr="00833255" w:rsidRDefault="00833255" w:rsidP="00833255">
      <w:pPr>
        <w:pStyle w:val="ListParagraph"/>
        <w:numPr>
          <w:ilvl w:val="0"/>
          <w:numId w:val="4"/>
        </w:numPr>
        <w:spacing w:after="120" w:line="276" w:lineRule="auto"/>
        <w:rPr>
          <w:rFonts w:ascii="Arial" w:hAnsi="Arial" w:cs="Arial"/>
          <w:sz w:val="24"/>
          <w:szCs w:val="24"/>
        </w:rPr>
      </w:pPr>
      <w:r w:rsidRPr="00833255">
        <w:rPr>
          <w:rFonts w:ascii="Arial" w:hAnsi="Arial" w:cs="Arial"/>
          <w:sz w:val="24"/>
          <w:szCs w:val="24"/>
        </w:rPr>
        <w:t>A square of fur fabric (for the fox)</w:t>
      </w:r>
    </w:p>
    <w:p w:rsidR="00833255" w:rsidRPr="00833255" w:rsidRDefault="00833255" w:rsidP="00833255">
      <w:pPr>
        <w:pStyle w:val="ListParagraph"/>
        <w:numPr>
          <w:ilvl w:val="0"/>
          <w:numId w:val="4"/>
        </w:numPr>
        <w:spacing w:after="120" w:line="276" w:lineRule="auto"/>
        <w:rPr>
          <w:rFonts w:ascii="Arial" w:hAnsi="Arial" w:cs="Arial"/>
          <w:sz w:val="24"/>
          <w:szCs w:val="24"/>
        </w:rPr>
      </w:pPr>
      <w:r w:rsidRPr="00833255">
        <w:rPr>
          <w:rFonts w:ascii="Arial" w:hAnsi="Arial" w:cs="Arial"/>
          <w:sz w:val="24"/>
          <w:szCs w:val="24"/>
        </w:rPr>
        <w:t xml:space="preserve">A square of ‘snake skin’ type fabric (for the snake) </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lastRenderedPageBreak/>
        <w:t>Then in the middle there could be a Gruffalo toy.</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 xml:space="preserve">For </w:t>
      </w:r>
      <w:r w:rsidRPr="00833255">
        <w:rPr>
          <w:rFonts w:ascii="Arial" w:hAnsi="Arial" w:cs="Arial"/>
          <w:i/>
          <w:sz w:val="24"/>
          <w:szCs w:val="24"/>
        </w:rPr>
        <w:t xml:space="preserve">The Smartest Giant in Town </w:t>
      </w:r>
      <w:r w:rsidRPr="00833255">
        <w:rPr>
          <w:rFonts w:ascii="Arial" w:hAnsi="Arial" w:cs="Arial"/>
          <w:sz w:val="24"/>
          <w:szCs w:val="24"/>
        </w:rPr>
        <w:t>you could re-tell the second half of the story with a tie, shirt, shoe, soc</w:t>
      </w:r>
      <w:r w:rsidR="000F153B">
        <w:rPr>
          <w:rFonts w:ascii="Arial" w:hAnsi="Arial" w:cs="Arial"/>
          <w:sz w:val="24"/>
          <w:szCs w:val="24"/>
        </w:rPr>
        <w:t xml:space="preserve">k and belt between the layers. </w:t>
      </w:r>
      <w:r w:rsidRPr="00833255">
        <w:rPr>
          <w:rFonts w:ascii="Arial" w:hAnsi="Arial" w:cs="Arial"/>
          <w:sz w:val="24"/>
          <w:szCs w:val="24"/>
        </w:rPr>
        <w:t>Or small shapes of these items could be cut out of felt. In the middle would be a crown.</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If you are worried that you may ‘teach’ the children to enjoy ripping paper, you could wrap the parcels using string rather than tape and demonstrate how to remover the paper without tearing it. It is also important that the children understand that the object in the middle is not theirs to keep! You can involve them in the making of the parcel, saying as you do, for example:</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‘We will wrap up our Gruffalo toy. The person who unwraps the Gruffalo can have him sitting on their desk for the day. At the end of the day we will put him back in his corner.’</w:t>
      </w:r>
    </w:p>
    <w:p w:rsidR="00833255" w:rsidRPr="00833255" w:rsidRDefault="00833255" w:rsidP="00833255">
      <w:pPr>
        <w:spacing w:after="120" w:line="276" w:lineRule="auto"/>
        <w:rPr>
          <w:rFonts w:ascii="Arial" w:hAnsi="Arial" w:cs="Arial"/>
          <w:sz w:val="24"/>
          <w:szCs w:val="24"/>
        </w:rPr>
      </w:pPr>
      <w:r w:rsidRPr="00833255">
        <w:rPr>
          <w:rFonts w:ascii="Arial" w:hAnsi="Arial" w:cs="Arial"/>
          <w:sz w:val="24"/>
          <w:szCs w:val="24"/>
        </w:rPr>
        <w:t>Or:</w:t>
      </w:r>
    </w:p>
    <w:p w:rsidR="00833255" w:rsidRDefault="00833255" w:rsidP="00833255">
      <w:pPr>
        <w:spacing w:after="120" w:line="276" w:lineRule="auto"/>
        <w:rPr>
          <w:rFonts w:ascii="Arial" w:hAnsi="Arial" w:cs="Arial"/>
          <w:sz w:val="24"/>
          <w:szCs w:val="24"/>
        </w:rPr>
      </w:pPr>
      <w:r w:rsidRPr="00833255">
        <w:rPr>
          <w:rFonts w:ascii="Arial" w:hAnsi="Arial" w:cs="Arial"/>
          <w:sz w:val="24"/>
          <w:szCs w:val="24"/>
        </w:rPr>
        <w:t>‘The person who unwraps the crown can wear it until break time and then give it back to me.’</w:t>
      </w:r>
    </w:p>
    <w:p w:rsidR="00833255" w:rsidRPr="00833255" w:rsidRDefault="00833255" w:rsidP="00833255">
      <w:pPr>
        <w:spacing w:after="120" w:line="276" w:lineRule="auto"/>
        <w:rPr>
          <w:rFonts w:ascii="Arial" w:hAnsi="Arial" w:cs="Arial"/>
          <w:sz w:val="24"/>
          <w:szCs w:val="24"/>
        </w:rPr>
      </w:pPr>
    </w:p>
    <w:p w:rsidR="00833255" w:rsidRPr="00833255" w:rsidRDefault="00833255" w:rsidP="00833255">
      <w:pPr>
        <w:spacing w:after="120" w:line="276" w:lineRule="auto"/>
        <w:rPr>
          <w:rFonts w:ascii="Arial" w:hAnsi="Arial" w:cs="Arial"/>
          <w:b/>
          <w:sz w:val="44"/>
          <w:szCs w:val="24"/>
        </w:rPr>
      </w:pPr>
      <w:r w:rsidRPr="00833255">
        <w:rPr>
          <w:rFonts w:ascii="Arial" w:hAnsi="Arial" w:cs="Arial"/>
          <w:b/>
          <w:sz w:val="44"/>
          <w:szCs w:val="24"/>
        </w:rPr>
        <w:t>Book Lists</w:t>
      </w:r>
    </w:p>
    <w:p w:rsidR="00833255" w:rsidRDefault="000F153B" w:rsidP="00833255">
      <w:pPr>
        <w:spacing w:after="120" w:line="276" w:lineRule="auto"/>
        <w:rPr>
          <w:rFonts w:ascii="Arial" w:hAnsi="Arial" w:cs="Arial"/>
          <w:sz w:val="24"/>
          <w:szCs w:val="24"/>
        </w:rPr>
      </w:pPr>
      <w:r>
        <w:rPr>
          <w:rFonts w:ascii="Arial" w:hAnsi="Arial" w:cs="Arial"/>
          <w:sz w:val="24"/>
          <w:szCs w:val="24"/>
        </w:rPr>
        <w:t>You can</w:t>
      </w:r>
      <w:r w:rsidR="00833255" w:rsidRPr="00833255">
        <w:rPr>
          <w:rFonts w:ascii="Arial" w:hAnsi="Arial" w:cs="Arial"/>
          <w:sz w:val="24"/>
          <w:szCs w:val="24"/>
        </w:rPr>
        <w:t xml:space="preserve"> use the activities in this reso</w:t>
      </w:r>
      <w:r>
        <w:rPr>
          <w:rFonts w:ascii="Arial" w:hAnsi="Arial" w:cs="Arial"/>
          <w:sz w:val="24"/>
          <w:szCs w:val="24"/>
        </w:rPr>
        <w:t>urce with any book. But t</w:t>
      </w:r>
      <w:r w:rsidR="00833255" w:rsidRPr="00833255">
        <w:rPr>
          <w:rFonts w:ascii="Arial" w:hAnsi="Arial" w:cs="Arial"/>
          <w:sz w:val="24"/>
          <w:szCs w:val="24"/>
        </w:rPr>
        <w:t xml:space="preserve">o help you identify books that might </w:t>
      </w:r>
      <w:r>
        <w:rPr>
          <w:rFonts w:ascii="Arial" w:hAnsi="Arial" w:cs="Arial"/>
          <w:sz w:val="24"/>
          <w:szCs w:val="24"/>
        </w:rPr>
        <w:t>suit</w:t>
      </w:r>
      <w:r w:rsidR="00833255" w:rsidRPr="00833255">
        <w:rPr>
          <w:rFonts w:ascii="Arial" w:hAnsi="Arial" w:cs="Arial"/>
          <w:sz w:val="24"/>
          <w:szCs w:val="24"/>
        </w:rPr>
        <w:t xml:space="preserve"> your pupils, we have created the two lists</w:t>
      </w:r>
      <w:r>
        <w:rPr>
          <w:rFonts w:ascii="Arial" w:hAnsi="Arial" w:cs="Arial"/>
          <w:sz w:val="24"/>
          <w:szCs w:val="24"/>
        </w:rPr>
        <w:t xml:space="preserve"> to accompany this resource</w:t>
      </w:r>
      <w:r w:rsidR="00833255" w:rsidRPr="00833255">
        <w:rPr>
          <w:rFonts w:ascii="Arial" w:hAnsi="Arial" w:cs="Arial"/>
          <w:sz w:val="24"/>
          <w:szCs w:val="24"/>
        </w:rPr>
        <w:t xml:space="preserve">. The first list explores books with uncluttered illustrations to aid </w:t>
      </w:r>
      <w:r w:rsidR="00FE442C">
        <w:rPr>
          <w:rFonts w:ascii="Arial" w:hAnsi="Arial" w:cs="Arial"/>
          <w:sz w:val="24"/>
          <w:szCs w:val="24"/>
        </w:rPr>
        <w:t xml:space="preserve">pupils’ </w:t>
      </w:r>
      <w:r>
        <w:rPr>
          <w:rFonts w:ascii="Arial" w:hAnsi="Arial" w:cs="Arial"/>
          <w:sz w:val="24"/>
          <w:szCs w:val="24"/>
        </w:rPr>
        <w:t xml:space="preserve">visual </w:t>
      </w:r>
      <w:r w:rsidR="00833255" w:rsidRPr="00833255">
        <w:rPr>
          <w:rFonts w:ascii="Arial" w:hAnsi="Arial" w:cs="Arial"/>
          <w:sz w:val="24"/>
          <w:szCs w:val="24"/>
        </w:rPr>
        <w:t>reading of a story. The second lists inclu</w:t>
      </w:r>
      <w:r w:rsidR="002655DA">
        <w:rPr>
          <w:rFonts w:ascii="Arial" w:hAnsi="Arial" w:cs="Arial"/>
          <w:sz w:val="24"/>
          <w:szCs w:val="24"/>
        </w:rPr>
        <w:t>des titles of picture books with</w:t>
      </w:r>
      <w:r w:rsidR="00833255" w:rsidRPr="00833255">
        <w:rPr>
          <w:rFonts w:ascii="Arial" w:hAnsi="Arial" w:cs="Arial"/>
          <w:sz w:val="24"/>
          <w:szCs w:val="24"/>
        </w:rPr>
        <w:t xml:space="preserve"> content appropriate for older readers</w:t>
      </w:r>
      <w:r w:rsidR="00607182">
        <w:rPr>
          <w:rFonts w:ascii="Arial" w:hAnsi="Arial" w:cs="Arial"/>
          <w:sz w:val="24"/>
          <w:szCs w:val="24"/>
        </w:rPr>
        <w:t xml:space="preserve">. </w:t>
      </w:r>
    </w:p>
    <w:p w:rsidR="00833255" w:rsidRPr="00833255" w:rsidRDefault="00833255" w:rsidP="00833255">
      <w:pPr>
        <w:spacing w:after="120" w:line="276" w:lineRule="auto"/>
        <w:rPr>
          <w:rFonts w:ascii="Arial" w:hAnsi="Arial" w:cs="Arial"/>
          <w:sz w:val="24"/>
          <w:szCs w:val="24"/>
        </w:rPr>
      </w:pPr>
    </w:p>
    <w:p w:rsidR="00833255" w:rsidRPr="00833255" w:rsidRDefault="002742D2" w:rsidP="00833255">
      <w:pPr>
        <w:spacing w:after="120" w:line="276" w:lineRule="auto"/>
        <w:rPr>
          <w:rFonts w:ascii="Arial" w:hAnsi="Arial" w:cs="Arial"/>
          <w:b/>
          <w:sz w:val="24"/>
          <w:szCs w:val="24"/>
        </w:rPr>
      </w:pPr>
      <w:r>
        <w:rPr>
          <w:rFonts w:ascii="Arial" w:hAnsi="Arial" w:cs="Arial"/>
          <w:b/>
          <w:sz w:val="24"/>
          <w:szCs w:val="24"/>
        </w:rPr>
        <w:t>Picture b</w:t>
      </w:r>
      <w:r w:rsidR="00833255" w:rsidRPr="00833255">
        <w:rPr>
          <w:rFonts w:ascii="Arial" w:hAnsi="Arial" w:cs="Arial"/>
          <w:b/>
          <w:sz w:val="24"/>
          <w:szCs w:val="24"/>
        </w:rPr>
        <w:t xml:space="preserve">ooks with uncluttered illustrations </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I am Bat</w:t>
      </w:r>
      <w:r w:rsidRPr="00833255">
        <w:rPr>
          <w:rFonts w:ascii="Arial" w:hAnsi="Arial" w:cs="Arial"/>
          <w:sz w:val="24"/>
          <w:szCs w:val="24"/>
        </w:rPr>
        <w:t xml:space="preserve"> </w:t>
      </w:r>
      <w:r w:rsidR="00FE442C">
        <w:rPr>
          <w:rFonts w:ascii="Arial" w:hAnsi="Arial" w:cs="Arial"/>
          <w:sz w:val="24"/>
          <w:szCs w:val="24"/>
        </w:rPr>
        <w:t xml:space="preserve">or </w:t>
      </w:r>
      <w:r w:rsidRPr="00833255">
        <w:rPr>
          <w:rFonts w:ascii="Arial" w:hAnsi="Arial" w:cs="Arial"/>
          <w:i/>
          <w:sz w:val="24"/>
          <w:szCs w:val="24"/>
        </w:rPr>
        <w:t xml:space="preserve">Colin and Lee Carrot and Pea </w:t>
      </w:r>
      <w:r w:rsidRPr="00833255">
        <w:rPr>
          <w:rFonts w:ascii="Arial" w:hAnsi="Arial" w:cs="Arial"/>
          <w:sz w:val="24"/>
          <w:szCs w:val="24"/>
        </w:rPr>
        <w:t>by Morag Hood</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 xml:space="preserve">There’s a Bear on my Chair </w:t>
      </w:r>
      <w:r w:rsidR="00FE442C">
        <w:rPr>
          <w:rFonts w:ascii="Arial" w:hAnsi="Arial" w:cs="Arial"/>
          <w:sz w:val="24"/>
          <w:szCs w:val="24"/>
        </w:rPr>
        <w:t xml:space="preserve">or </w:t>
      </w:r>
      <w:r w:rsidRPr="00833255">
        <w:rPr>
          <w:rFonts w:ascii="Arial" w:hAnsi="Arial" w:cs="Arial"/>
          <w:i/>
          <w:sz w:val="24"/>
          <w:szCs w:val="24"/>
        </w:rPr>
        <w:t xml:space="preserve">This Zoo is Not for You </w:t>
      </w:r>
      <w:r w:rsidRPr="00833255">
        <w:rPr>
          <w:rFonts w:ascii="Arial" w:hAnsi="Arial" w:cs="Arial"/>
          <w:sz w:val="24"/>
          <w:szCs w:val="24"/>
        </w:rPr>
        <w:t>by Ross Collins</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 xml:space="preserve">Monkey and Me </w:t>
      </w:r>
      <w:r w:rsidR="00FE442C">
        <w:rPr>
          <w:rFonts w:ascii="Arial" w:hAnsi="Arial" w:cs="Arial"/>
          <w:sz w:val="24"/>
          <w:szCs w:val="24"/>
        </w:rPr>
        <w:t>or</w:t>
      </w:r>
      <w:r w:rsidRPr="00833255">
        <w:rPr>
          <w:rFonts w:ascii="Arial" w:hAnsi="Arial" w:cs="Arial"/>
          <w:i/>
          <w:sz w:val="24"/>
          <w:szCs w:val="24"/>
        </w:rPr>
        <w:t xml:space="preserve"> Apple Pear Orange Bear </w:t>
      </w:r>
      <w:r w:rsidRPr="00833255">
        <w:rPr>
          <w:rFonts w:ascii="Arial" w:hAnsi="Arial" w:cs="Arial"/>
          <w:sz w:val="24"/>
          <w:szCs w:val="24"/>
        </w:rPr>
        <w:t>by Emil</w:t>
      </w:r>
      <w:r w:rsidR="00235E74">
        <w:rPr>
          <w:rFonts w:ascii="Arial" w:hAnsi="Arial" w:cs="Arial"/>
          <w:sz w:val="24"/>
          <w:szCs w:val="24"/>
        </w:rPr>
        <w:t>y</w:t>
      </w:r>
      <w:r w:rsidRPr="00833255">
        <w:rPr>
          <w:rFonts w:ascii="Arial" w:hAnsi="Arial" w:cs="Arial"/>
          <w:sz w:val="24"/>
          <w:szCs w:val="24"/>
        </w:rPr>
        <w:t xml:space="preserve"> Gravett</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 xml:space="preserve">Max the Brave </w:t>
      </w:r>
      <w:r w:rsidR="00FE442C">
        <w:rPr>
          <w:rFonts w:ascii="Arial" w:hAnsi="Arial" w:cs="Arial"/>
          <w:sz w:val="24"/>
          <w:szCs w:val="24"/>
        </w:rPr>
        <w:t>or</w:t>
      </w:r>
      <w:r w:rsidRPr="00833255">
        <w:rPr>
          <w:rFonts w:ascii="Arial" w:hAnsi="Arial" w:cs="Arial"/>
          <w:sz w:val="24"/>
          <w:szCs w:val="24"/>
        </w:rPr>
        <w:t xml:space="preserve"> </w:t>
      </w:r>
      <w:r w:rsidRPr="00833255">
        <w:rPr>
          <w:rFonts w:ascii="Arial" w:hAnsi="Arial" w:cs="Arial"/>
          <w:i/>
          <w:sz w:val="24"/>
          <w:szCs w:val="24"/>
        </w:rPr>
        <w:t xml:space="preserve">Banana </w:t>
      </w:r>
      <w:r w:rsidRPr="00833255">
        <w:rPr>
          <w:rFonts w:ascii="Arial" w:hAnsi="Arial" w:cs="Arial"/>
          <w:sz w:val="24"/>
          <w:szCs w:val="24"/>
        </w:rPr>
        <w:t>by Ed Vere</w:t>
      </w:r>
    </w:p>
    <w:p w:rsidR="00833255" w:rsidRPr="00833255" w:rsidRDefault="00FE442C" w:rsidP="00833255">
      <w:pPr>
        <w:spacing w:after="120" w:line="276" w:lineRule="auto"/>
        <w:rPr>
          <w:rFonts w:ascii="Arial" w:hAnsi="Arial" w:cs="Arial"/>
          <w:i/>
          <w:sz w:val="24"/>
          <w:szCs w:val="24"/>
        </w:rPr>
      </w:pPr>
      <w:r>
        <w:rPr>
          <w:rFonts w:ascii="Arial" w:hAnsi="Arial" w:cs="Arial"/>
          <w:i/>
          <w:sz w:val="24"/>
          <w:szCs w:val="24"/>
        </w:rPr>
        <w:t xml:space="preserve">This is not my Hat </w:t>
      </w:r>
      <w:r w:rsidRPr="00FE442C">
        <w:rPr>
          <w:rFonts w:ascii="Arial" w:hAnsi="Arial" w:cs="Arial"/>
          <w:sz w:val="24"/>
          <w:szCs w:val="24"/>
        </w:rPr>
        <w:t xml:space="preserve">or </w:t>
      </w:r>
      <w:r w:rsidR="00833255" w:rsidRPr="00833255">
        <w:rPr>
          <w:rFonts w:ascii="Arial" w:hAnsi="Arial" w:cs="Arial"/>
          <w:i/>
          <w:sz w:val="24"/>
          <w:szCs w:val="24"/>
        </w:rPr>
        <w:t>Square</w:t>
      </w:r>
      <w:r w:rsidR="00833255" w:rsidRPr="00833255">
        <w:rPr>
          <w:rFonts w:ascii="Arial" w:hAnsi="Arial" w:cs="Arial"/>
          <w:sz w:val="24"/>
          <w:szCs w:val="24"/>
        </w:rPr>
        <w:t xml:space="preserve"> by Jon Klassen</w:t>
      </w:r>
    </w:p>
    <w:p w:rsidR="00833255" w:rsidRDefault="00833255" w:rsidP="00833255">
      <w:pPr>
        <w:spacing w:after="120" w:line="276" w:lineRule="auto"/>
        <w:rPr>
          <w:rFonts w:ascii="Arial" w:hAnsi="Arial" w:cs="Arial"/>
          <w:sz w:val="24"/>
          <w:szCs w:val="24"/>
        </w:rPr>
      </w:pPr>
      <w:r w:rsidRPr="00833255">
        <w:rPr>
          <w:rFonts w:ascii="Arial" w:hAnsi="Arial" w:cs="Arial"/>
          <w:i/>
          <w:sz w:val="24"/>
          <w:szCs w:val="24"/>
        </w:rPr>
        <w:t xml:space="preserve">The Hueys </w:t>
      </w:r>
      <w:r w:rsidR="00FE442C">
        <w:rPr>
          <w:rFonts w:ascii="Arial" w:hAnsi="Arial" w:cs="Arial"/>
          <w:sz w:val="24"/>
          <w:szCs w:val="24"/>
        </w:rPr>
        <w:t>or</w:t>
      </w:r>
      <w:r w:rsidRPr="00833255">
        <w:rPr>
          <w:rFonts w:ascii="Arial" w:hAnsi="Arial" w:cs="Arial"/>
          <w:sz w:val="24"/>
          <w:szCs w:val="24"/>
        </w:rPr>
        <w:t xml:space="preserve"> </w:t>
      </w:r>
      <w:r w:rsidRPr="00833255">
        <w:rPr>
          <w:rFonts w:ascii="Arial" w:hAnsi="Arial" w:cs="Arial"/>
          <w:i/>
          <w:sz w:val="24"/>
          <w:szCs w:val="24"/>
        </w:rPr>
        <w:t xml:space="preserve">Lost and Found </w:t>
      </w:r>
      <w:r w:rsidRPr="00833255">
        <w:rPr>
          <w:rFonts w:ascii="Arial" w:hAnsi="Arial" w:cs="Arial"/>
          <w:sz w:val="24"/>
          <w:szCs w:val="24"/>
        </w:rPr>
        <w:t>by Oliver Jeffers</w:t>
      </w:r>
    </w:p>
    <w:p w:rsidR="008734D3" w:rsidRDefault="008734D3" w:rsidP="00833255">
      <w:pPr>
        <w:spacing w:after="120" w:line="276" w:lineRule="auto"/>
        <w:rPr>
          <w:rFonts w:ascii="Arial" w:hAnsi="Arial" w:cs="Arial"/>
          <w:iCs/>
          <w:sz w:val="24"/>
        </w:rPr>
      </w:pPr>
      <w:r w:rsidRPr="008734D3">
        <w:rPr>
          <w:rFonts w:ascii="Arial" w:hAnsi="Arial" w:cs="Arial"/>
          <w:i/>
          <w:iCs/>
          <w:sz w:val="24"/>
        </w:rPr>
        <w:t>Ouch I Need a Plaster</w:t>
      </w:r>
      <w:r w:rsidRPr="008734D3">
        <w:rPr>
          <w:rFonts w:ascii="Arial" w:hAnsi="Arial" w:cs="Arial"/>
          <w:sz w:val="24"/>
        </w:rPr>
        <w:t xml:space="preserve">, or </w:t>
      </w:r>
      <w:r w:rsidRPr="008734D3">
        <w:rPr>
          <w:rFonts w:ascii="Arial" w:hAnsi="Arial" w:cs="Arial"/>
          <w:i/>
          <w:iCs/>
          <w:sz w:val="24"/>
        </w:rPr>
        <w:t xml:space="preserve">Don't Put Your Finger in the Jelly </w:t>
      </w:r>
      <w:r w:rsidRPr="008734D3">
        <w:rPr>
          <w:rFonts w:ascii="Arial" w:hAnsi="Arial" w:cs="Arial"/>
          <w:iCs/>
          <w:sz w:val="24"/>
        </w:rPr>
        <w:t>by Nick Sharratt</w:t>
      </w:r>
    </w:p>
    <w:p w:rsidR="008734D3" w:rsidRPr="008734D3" w:rsidRDefault="008734D3" w:rsidP="00833255">
      <w:pPr>
        <w:spacing w:after="120" w:line="276" w:lineRule="auto"/>
        <w:rPr>
          <w:rFonts w:ascii="Arial" w:hAnsi="Arial" w:cs="Arial"/>
          <w:sz w:val="28"/>
          <w:szCs w:val="24"/>
        </w:rPr>
      </w:pPr>
      <w:r w:rsidRPr="008734D3">
        <w:rPr>
          <w:rFonts w:ascii="Arial" w:hAnsi="Arial" w:cs="Arial"/>
          <w:i/>
          <w:iCs/>
          <w:sz w:val="24"/>
        </w:rPr>
        <w:t>Meg and Mog</w:t>
      </w:r>
      <w:r>
        <w:rPr>
          <w:rFonts w:ascii="Arial" w:hAnsi="Arial" w:cs="Arial"/>
          <w:iCs/>
          <w:sz w:val="24"/>
        </w:rPr>
        <w:t xml:space="preserve"> </w:t>
      </w:r>
      <w:r w:rsidRPr="008734D3">
        <w:rPr>
          <w:rFonts w:ascii="Arial" w:hAnsi="Arial" w:cs="Arial"/>
          <w:iCs/>
          <w:sz w:val="24"/>
          <w:szCs w:val="24"/>
        </w:rPr>
        <w:t xml:space="preserve">by </w:t>
      </w:r>
      <w:r w:rsidRPr="008734D3">
        <w:rPr>
          <w:rFonts w:ascii="Arial" w:hAnsi="Arial" w:cs="Arial"/>
          <w:sz w:val="24"/>
          <w:szCs w:val="24"/>
        </w:rPr>
        <w:t>Jan Pienkowski</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 xml:space="preserve">Look </w:t>
      </w:r>
      <w:r w:rsidRPr="00833255">
        <w:rPr>
          <w:rFonts w:ascii="Arial" w:hAnsi="Arial" w:cs="Arial"/>
          <w:sz w:val="24"/>
          <w:szCs w:val="24"/>
        </w:rPr>
        <w:t>by Fiona Woodcock</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Pom Pom</w:t>
      </w:r>
      <w:r w:rsidRPr="00833255">
        <w:rPr>
          <w:rFonts w:ascii="Arial" w:hAnsi="Arial" w:cs="Arial"/>
          <w:sz w:val="24"/>
          <w:szCs w:val="24"/>
        </w:rPr>
        <w:t xml:space="preserve"> series by Sophy Henn</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 xml:space="preserve">Apple Pie ABC </w:t>
      </w:r>
      <w:r w:rsidR="00FE442C">
        <w:rPr>
          <w:rFonts w:ascii="Arial" w:hAnsi="Arial" w:cs="Arial"/>
          <w:sz w:val="24"/>
          <w:szCs w:val="24"/>
        </w:rPr>
        <w:t>or</w:t>
      </w:r>
      <w:r w:rsidRPr="00833255">
        <w:rPr>
          <w:rFonts w:ascii="Arial" w:hAnsi="Arial" w:cs="Arial"/>
          <w:i/>
          <w:sz w:val="24"/>
          <w:szCs w:val="24"/>
        </w:rPr>
        <w:t xml:space="preserve"> One Two That’s my Shoe </w:t>
      </w:r>
      <w:r w:rsidRPr="00833255">
        <w:rPr>
          <w:rFonts w:ascii="Arial" w:hAnsi="Arial" w:cs="Arial"/>
          <w:sz w:val="24"/>
          <w:szCs w:val="24"/>
        </w:rPr>
        <w:t>by Alison Murray</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lastRenderedPageBreak/>
        <w:t xml:space="preserve">In Blossom </w:t>
      </w:r>
      <w:r w:rsidRPr="00050E74">
        <w:rPr>
          <w:rFonts w:ascii="Arial" w:hAnsi="Arial" w:cs="Arial"/>
          <w:sz w:val="24"/>
          <w:szCs w:val="24"/>
        </w:rPr>
        <w:t>by</w:t>
      </w:r>
      <w:r w:rsidRPr="00833255">
        <w:rPr>
          <w:rFonts w:ascii="Arial" w:hAnsi="Arial" w:cs="Arial"/>
          <w:i/>
          <w:sz w:val="24"/>
          <w:szCs w:val="24"/>
        </w:rPr>
        <w:t xml:space="preserve"> </w:t>
      </w:r>
      <w:r w:rsidRPr="00833255">
        <w:rPr>
          <w:rFonts w:ascii="Arial" w:hAnsi="Arial" w:cs="Arial"/>
          <w:sz w:val="24"/>
          <w:szCs w:val="24"/>
        </w:rPr>
        <w:t>Yooju Cheon</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The Wall in the Middle of the Book</w:t>
      </w:r>
      <w:r w:rsidRPr="00833255">
        <w:rPr>
          <w:rFonts w:ascii="Arial" w:hAnsi="Arial" w:cs="Arial"/>
          <w:sz w:val="24"/>
          <w:szCs w:val="24"/>
        </w:rPr>
        <w:t xml:space="preserve"> by Jon Agee</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 xml:space="preserve">All Mine </w:t>
      </w:r>
      <w:r w:rsidRPr="00833255">
        <w:rPr>
          <w:rFonts w:ascii="Arial" w:hAnsi="Arial" w:cs="Arial"/>
          <w:sz w:val="24"/>
          <w:szCs w:val="24"/>
        </w:rPr>
        <w:t>by Zehra Hicks</w:t>
      </w:r>
    </w:p>
    <w:p w:rsidR="00833255" w:rsidRPr="00833255" w:rsidRDefault="00833255" w:rsidP="00833255">
      <w:pPr>
        <w:spacing w:after="120" w:line="276" w:lineRule="auto"/>
        <w:rPr>
          <w:rFonts w:ascii="Arial" w:hAnsi="Arial" w:cs="Arial"/>
          <w:i/>
          <w:sz w:val="24"/>
          <w:szCs w:val="24"/>
        </w:rPr>
      </w:pPr>
      <w:r w:rsidRPr="00833255">
        <w:rPr>
          <w:rFonts w:ascii="Arial" w:hAnsi="Arial" w:cs="Arial"/>
          <w:i/>
          <w:sz w:val="24"/>
          <w:szCs w:val="24"/>
        </w:rPr>
        <w:t xml:space="preserve">The Rabbit, the Dark and the Biscuit Tin </w:t>
      </w:r>
      <w:r w:rsidRPr="00833255">
        <w:rPr>
          <w:rFonts w:ascii="Arial" w:hAnsi="Arial" w:cs="Arial"/>
          <w:sz w:val="24"/>
          <w:szCs w:val="24"/>
        </w:rPr>
        <w:t xml:space="preserve">by </w:t>
      </w:r>
      <w:r w:rsidR="00FE442C">
        <w:rPr>
          <w:rFonts w:ascii="Arial" w:hAnsi="Arial" w:cs="Arial"/>
          <w:sz w:val="24"/>
          <w:szCs w:val="24"/>
        </w:rPr>
        <w:t>Nicola O’Byrne</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Augustus and his Smile</w:t>
      </w:r>
      <w:r w:rsidR="00D70557">
        <w:rPr>
          <w:rFonts w:ascii="Arial" w:hAnsi="Arial" w:cs="Arial"/>
          <w:sz w:val="24"/>
          <w:szCs w:val="24"/>
        </w:rPr>
        <w:t xml:space="preserve"> or </w:t>
      </w:r>
      <w:r w:rsidRPr="00D70557">
        <w:rPr>
          <w:rFonts w:ascii="Arial" w:hAnsi="Arial" w:cs="Arial"/>
          <w:i/>
          <w:sz w:val="24"/>
          <w:szCs w:val="24"/>
        </w:rPr>
        <w:t>Abigail</w:t>
      </w:r>
      <w:r w:rsidRPr="00833255">
        <w:rPr>
          <w:rFonts w:ascii="Arial" w:hAnsi="Arial" w:cs="Arial"/>
          <w:sz w:val="24"/>
          <w:szCs w:val="24"/>
        </w:rPr>
        <w:t xml:space="preserve"> </w:t>
      </w:r>
      <w:r w:rsidR="00D70557">
        <w:rPr>
          <w:rFonts w:ascii="Arial" w:hAnsi="Arial" w:cs="Arial"/>
          <w:sz w:val="24"/>
          <w:szCs w:val="24"/>
        </w:rPr>
        <w:t xml:space="preserve">by </w:t>
      </w:r>
      <w:r w:rsidRPr="00833255">
        <w:rPr>
          <w:rFonts w:ascii="Arial" w:hAnsi="Arial" w:cs="Arial"/>
          <w:sz w:val="24"/>
          <w:szCs w:val="24"/>
        </w:rPr>
        <w:t>Catherine Rayner</w:t>
      </w:r>
    </w:p>
    <w:p w:rsidR="00833255" w:rsidRPr="00833255" w:rsidRDefault="00833255" w:rsidP="00833255">
      <w:pPr>
        <w:spacing w:after="120" w:line="276" w:lineRule="auto"/>
        <w:rPr>
          <w:rFonts w:ascii="Arial" w:hAnsi="Arial" w:cs="Arial"/>
          <w:b/>
          <w:sz w:val="24"/>
          <w:szCs w:val="24"/>
        </w:rPr>
      </w:pPr>
    </w:p>
    <w:p w:rsidR="00833255" w:rsidRPr="00833255" w:rsidRDefault="00833255" w:rsidP="00833255">
      <w:pPr>
        <w:spacing w:after="120" w:line="276" w:lineRule="auto"/>
        <w:rPr>
          <w:rFonts w:ascii="Arial" w:hAnsi="Arial" w:cs="Arial"/>
          <w:b/>
          <w:sz w:val="24"/>
          <w:szCs w:val="24"/>
        </w:rPr>
      </w:pPr>
      <w:r w:rsidRPr="00833255">
        <w:rPr>
          <w:rFonts w:ascii="Arial" w:hAnsi="Arial" w:cs="Arial"/>
          <w:b/>
          <w:sz w:val="24"/>
          <w:szCs w:val="24"/>
        </w:rPr>
        <w:t xml:space="preserve">Picture books for older readers </w:t>
      </w:r>
    </w:p>
    <w:p w:rsidR="00833255" w:rsidRDefault="00833255" w:rsidP="00833255">
      <w:pPr>
        <w:spacing w:after="120" w:line="276" w:lineRule="auto"/>
        <w:rPr>
          <w:rFonts w:ascii="Arial" w:hAnsi="Arial" w:cs="Arial"/>
          <w:sz w:val="24"/>
          <w:szCs w:val="24"/>
        </w:rPr>
      </w:pPr>
      <w:r w:rsidRPr="00833255">
        <w:rPr>
          <w:rFonts w:ascii="Arial" w:hAnsi="Arial" w:cs="Arial"/>
          <w:i/>
          <w:sz w:val="24"/>
          <w:szCs w:val="24"/>
        </w:rPr>
        <w:t xml:space="preserve">This is not my Hat </w:t>
      </w:r>
      <w:r w:rsidRPr="00833255">
        <w:rPr>
          <w:rFonts w:ascii="Arial" w:hAnsi="Arial" w:cs="Arial"/>
          <w:sz w:val="24"/>
          <w:szCs w:val="24"/>
        </w:rPr>
        <w:t>by</w:t>
      </w:r>
      <w:r w:rsidRPr="00833255">
        <w:rPr>
          <w:rFonts w:ascii="Arial" w:hAnsi="Arial" w:cs="Arial"/>
          <w:i/>
          <w:sz w:val="24"/>
          <w:szCs w:val="24"/>
        </w:rPr>
        <w:t xml:space="preserve"> </w:t>
      </w:r>
      <w:r w:rsidRPr="00833255">
        <w:rPr>
          <w:rFonts w:ascii="Arial" w:hAnsi="Arial" w:cs="Arial"/>
          <w:sz w:val="24"/>
          <w:szCs w:val="24"/>
        </w:rPr>
        <w:t xml:space="preserve">John Klassen </w:t>
      </w:r>
    </w:p>
    <w:p w:rsidR="003504C0" w:rsidRPr="00833255" w:rsidRDefault="003504C0" w:rsidP="00833255">
      <w:pPr>
        <w:spacing w:after="120" w:line="276" w:lineRule="auto"/>
        <w:rPr>
          <w:rFonts w:ascii="Arial" w:hAnsi="Arial" w:cs="Arial"/>
          <w:sz w:val="24"/>
          <w:szCs w:val="24"/>
        </w:rPr>
      </w:pPr>
      <w:r w:rsidRPr="003504C0">
        <w:rPr>
          <w:rFonts w:ascii="Arial" w:hAnsi="Arial" w:cs="Arial"/>
          <w:i/>
          <w:sz w:val="24"/>
          <w:szCs w:val="24"/>
        </w:rPr>
        <w:t>The Snow Rabbit</w:t>
      </w:r>
      <w:r w:rsidR="001472C1">
        <w:rPr>
          <w:rFonts w:ascii="Arial" w:hAnsi="Arial" w:cs="Arial"/>
          <w:i/>
          <w:sz w:val="24"/>
          <w:szCs w:val="24"/>
        </w:rPr>
        <w:t xml:space="preserve"> </w:t>
      </w:r>
      <w:r w:rsidR="001472C1" w:rsidRPr="001472C1">
        <w:rPr>
          <w:rFonts w:ascii="Arial" w:hAnsi="Arial" w:cs="Arial"/>
          <w:sz w:val="24"/>
          <w:szCs w:val="24"/>
        </w:rPr>
        <w:t xml:space="preserve">or </w:t>
      </w:r>
      <w:r w:rsidR="001472C1">
        <w:rPr>
          <w:rFonts w:ascii="Arial" w:hAnsi="Arial" w:cs="Arial"/>
          <w:i/>
          <w:sz w:val="24"/>
          <w:szCs w:val="24"/>
        </w:rPr>
        <w:t>Fox</w:t>
      </w:r>
      <w:r>
        <w:rPr>
          <w:rFonts w:ascii="Arial" w:hAnsi="Arial" w:cs="Arial"/>
          <w:sz w:val="24"/>
          <w:szCs w:val="24"/>
        </w:rPr>
        <w:t xml:space="preserve"> by Camille Garoche</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 xml:space="preserve">King of the Sky </w:t>
      </w:r>
      <w:r w:rsidRPr="00833255">
        <w:rPr>
          <w:rFonts w:ascii="Arial" w:hAnsi="Arial" w:cs="Arial"/>
          <w:sz w:val="24"/>
          <w:szCs w:val="24"/>
        </w:rPr>
        <w:t>by</w:t>
      </w:r>
      <w:r w:rsidRPr="00833255">
        <w:rPr>
          <w:rFonts w:ascii="Arial" w:hAnsi="Arial" w:cs="Arial"/>
          <w:i/>
          <w:sz w:val="24"/>
          <w:szCs w:val="24"/>
        </w:rPr>
        <w:t xml:space="preserve"> </w:t>
      </w:r>
      <w:r w:rsidRPr="00833255">
        <w:rPr>
          <w:rFonts w:ascii="Arial" w:hAnsi="Arial" w:cs="Arial"/>
          <w:sz w:val="24"/>
          <w:szCs w:val="24"/>
        </w:rPr>
        <w:t>Nicola Davies</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 xml:space="preserve">Journey </w:t>
      </w:r>
      <w:r w:rsidRPr="00833255">
        <w:rPr>
          <w:rFonts w:ascii="Arial" w:hAnsi="Arial" w:cs="Arial"/>
          <w:sz w:val="24"/>
          <w:szCs w:val="24"/>
        </w:rPr>
        <w:t>by Aaron Becker</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The Tin Forest</w:t>
      </w:r>
      <w:r w:rsidRPr="00833255">
        <w:rPr>
          <w:rFonts w:ascii="Arial" w:hAnsi="Arial" w:cs="Arial"/>
          <w:sz w:val="24"/>
          <w:szCs w:val="24"/>
        </w:rPr>
        <w:t xml:space="preserve"> by Helen Ward and Wayne Anderson</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 xml:space="preserve">The Wolf’s Story </w:t>
      </w:r>
      <w:r w:rsidRPr="00833255">
        <w:rPr>
          <w:rFonts w:ascii="Arial" w:hAnsi="Arial" w:cs="Arial"/>
          <w:sz w:val="24"/>
          <w:szCs w:val="24"/>
        </w:rPr>
        <w:t>by</w:t>
      </w:r>
      <w:r w:rsidRPr="00833255">
        <w:rPr>
          <w:rFonts w:ascii="Arial" w:hAnsi="Arial" w:cs="Arial"/>
          <w:i/>
          <w:sz w:val="24"/>
          <w:szCs w:val="24"/>
        </w:rPr>
        <w:t xml:space="preserve"> </w:t>
      </w:r>
      <w:r w:rsidRPr="00833255">
        <w:rPr>
          <w:rFonts w:ascii="Arial" w:hAnsi="Arial" w:cs="Arial"/>
          <w:sz w:val="24"/>
          <w:szCs w:val="24"/>
        </w:rPr>
        <w:t>Toby Forward and Izhar Cohen</w:t>
      </w:r>
      <w:r w:rsidRPr="00833255">
        <w:rPr>
          <w:rFonts w:ascii="Arial" w:hAnsi="Arial" w:cs="Arial"/>
          <w:i/>
          <w:sz w:val="24"/>
          <w:szCs w:val="24"/>
        </w:rPr>
        <w:t xml:space="preserve"> </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Farther</w:t>
      </w:r>
      <w:r w:rsidRPr="00833255">
        <w:rPr>
          <w:rFonts w:ascii="Arial" w:hAnsi="Arial" w:cs="Arial"/>
          <w:sz w:val="24"/>
          <w:szCs w:val="24"/>
        </w:rPr>
        <w:t xml:space="preserve"> by</w:t>
      </w:r>
      <w:r w:rsidRPr="00833255">
        <w:rPr>
          <w:rFonts w:ascii="Arial" w:hAnsi="Arial" w:cs="Arial"/>
          <w:i/>
          <w:sz w:val="24"/>
          <w:szCs w:val="24"/>
        </w:rPr>
        <w:t xml:space="preserve"> </w:t>
      </w:r>
      <w:r w:rsidRPr="00833255">
        <w:rPr>
          <w:rFonts w:ascii="Arial" w:hAnsi="Arial" w:cs="Arial"/>
          <w:sz w:val="24"/>
          <w:szCs w:val="24"/>
        </w:rPr>
        <w:t>Grahame Baker-Smith</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Once upon a Raindrop</w:t>
      </w:r>
      <w:r w:rsidRPr="00833255">
        <w:rPr>
          <w:rFonts w:ascii="Arial" w:hAnsi="Arial" w:cs="Arial"/>
          <w:sz w:val="24"/>
          <w:szCs w:val="24"/>
        </w:rPr>
        <w:t xml:space="preserve"> by James Carter and Nomoco </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Once upon a Star</w:t>
      </w:r>
      <w:r w:rsidRPr="00833255">
        <w:rPr>
          <w:rFonts w:ascii="Arial" w:hAnsi="Arial" w:cs="Arial"/>
          <w:sz w:val="24"/>
          <w:szCs w:val="24"/>
        </w:rPr>
        <w:t xml:space="preserve"> by James Carter</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The Ice Bear</w:t>
      </w:r>
      <w:r w:rsidRPr="00833255">
        <w:rPr>
          <w:rFonts w:ascii="Arial" w:hAnsi="Arial" w:cs="Arial"/>
          <w:sz w:val="24"/>
          <w:szCs w:val="24"/>
        </w:rPr>
        <w:t xml:space="preserve"> by Jackie Morris</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Your Mind is Like the Sky</w:t>
      </w:r>
      <w:r w:rsidRPr="00833255">
        <w:rPr>
          <w:rFonts w:ascii="Arial" w:hAnsi="Arial" w:cs="Arial"/>
          <w:sz w:val="24"/>
          <w:szCs w:val="24"/>
        </w:rPr>
        <w:t xml:space="preserve"> by Bronwen Ballard and Laura Carlin</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The Bad Seed</w:t>
      </w:r>
      <w:r w:rsidRPr="00833255">
        <w:rPr>
          <w:rFonts w:ascii="Arial" w:hAnsi="Arial" w:cs="Arial"/>
          <w:sz w:val="24"/>
          <w:szCs w:val="24"/>
        </w:rPr>
        <w:t xml:space="preserve"> by Jory John and Pete Oswald</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Voices in the Park</w:t>
      </w:r>
      <w:r w:rsidRPr="00833255">
        <w:rPr>
          <w:rFonts w:ascii="Arial" w:hAnsi="Arial" w:cs="Arial"/>
          <w:sz w:val="24"/>
          <w:szCs w:val="24"/>
        </w:rPr>
        <w:t xml:space="preserve"> by Anthony Browne</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Just a Dream</w:t>
      </w:r>
      <w:r w:rsidRPr="00833255">
        <w:rPr>
          <w:rFonts w:ascii="Arial" w:hAnsi="Arial" w:cs="Arial"/>
          <w:sz w:val="24"/>
          <w:szCs w:val="24"/>
        </w:rPr>
        <w:t xml:space="preserve"> by Chris Van Allsburg</w:t>
      </w:r>
    </w:p>
    <w:p w:rsidR="00833255" w:rsidRPr="00833255" w:rsidRDefault="00833255" w:rsidP="00833255">
      <w:pPr>
        <w:spacing w:after="120" w:line="276" w:lineRule="auto"/>
        <w:rPr>
          <w:rFonts w:ascii="Arial" w:hAnsi="Arial" w:cs="Arial"/>
          <w:sz w:val="24"/>
          <w:szCs w:val="24"/>
        </w:rPr>
      </w:pPr>
      <w:r w:rsidRPr="00833255">
        <w:rPr>
          <w:rFonts w:ascii="Arial" w:hAnsi="Arial" w:cs="Arial"/>
          <w:i/>
          <w:sz w:val="24"/>
          <w:szCs w:val="24"/>
        </w:rPr>
        <w:t xml:space="preserve">Tidy </w:t>
      </w:r>
      <w:r w:rsidRPr="00833255">
        <w:rPr>
          <w:rFonts w:ascii="Arial" w:hAnsi="Arial" w:cs="Arial"/>
          <w:sz w:val="24"/>
          <w:szCs w:val="24"/>
        </w:rPr>
        <w:t>by Emily Gravett</w:t>
      </w:r>
    </w:p>
    <w:p w:rsidR="00833255" w:rsidRDefault="00833255" w:rsidP="00833255">
      <w:pPr>
        <w:spacing w:after="120" w:line="276" w:lineRule="auto"/>
        <w:rPr>
          <w:rFonts w:ascii="Arial" w:hAnsi="Arial" w:cs="Arial"/>
          <w:sz w:val="24"/>
          <w:szCs w:val="24"/>
        </w:rPr>
      </w:pPr>
      <w:r w:rsidRPr="00833255">
        <w:rPr>
          <w:rFonts w:ascii="Arial" w:hAnsi="Arial" w:cs="Arial"/>
          <w:i/>
          <w:sz w:val="24"/>
          <w:szCs w:val="24"/>
        </w:rPr>
        <w:t>The Day the Crayons Quit</w:t>
      </w:r>
      <w:r w:rsidRPr="00833255">
        <w:rPr>
          <w:rFonts w:ascii="Arial" w:hAnsi="Arial" w:cs="Arial"/>
          <w:sz w:val="24"/>
          <w:szCs w:val="24"/>
        </w:rPr>
        <w:t xml:space="preserve"> by Drew Daywalt and Oliver Jeffers</w:t>
      </w:r>
    </w:p>
    <w:p w:rsidR="001472C1" w:rsidRPr="00833255" w:rsidRDefault="001472C1" w:rsidP="00833255">
      <w:pPr>
        <w:spacing w:after="120" w:line="276" w:lineRule="auto"/>
        <w:rPr>
          <w:rFonts w:ascii="Arial" w:hAnsi="Arial" w:cs="Arial"/>
          <w:sz w:val="24"/>
          <w:szCs w:val="24"/>
        </w:rPr>
      </w:pPr>
      <w:r w:rsidRPr="001472C1">
        <w:rPr>
          <w:rFonts w:ascii="Arial" w:hAnsi="Arial" w:cs="Arial"/>
          <w:i/>
          <w:sz w:val="24"/>
          <w:szCs w:val="24"/>
        </w:rPr>
        <w:t>Hurricane</w:t>
      </w:r>
      <w:r>
        <w:rPr>
          <w:rFonts w:ascii="Arial" w:hAnsi="Arial" w:cs="Arial"/>
          <w:sz w:val="24"/>
          <w:szCs w:val="24"/>
        </w:rPr>
        <w:t xml:space="preserve"> or </w:t>
      </w:r>
      <w:r w:rsidRPr="001472C1">
        <w:rPr>
          <w:rFonts w:ascii="Arial" w:hAnsi="Arial" w:cs="Arial"/>
          <w:i/>
          <w:sz w:val="24"/>
          <w:szCs w:val="24"/>
        </w:rPr>
        <w:t>Flotsam</w:t>
      </w:r>
      <w:r>
        <w:rPr>
          <w:rFonts w:ascii="Arial" w:hAnsi="Arial" w:cs="Arial"/>
          <w:sz w:val="24"/>
          <w:szCs w:val="24"/>
        </w:rPr>
        <w:t xml:space="preserve"> by David Wiesner</w:t>
      </w:r>
    </w:p>
    <w:p w:rsidR="00833255" w:rsidRPr="00833255" w:rsidRDefault="00833255" w:rsidP="00833255">
      <w:pPr>
        <w:spacing w:after="120" w:line="276" w:lineRule="auto"/>
        <w:rPr>
          <w:rFonts w:ascii="Arial" w:hAnsi="Arial" w:cs="Arial"/>
          <w:sz w:val="24"/>
          <w:szCs w:val="24"/>
        </w:rPr>
      </w:pPr>
    </w:p>
    <w:p w:rsidR="00833255" w:rsidRPr="00833255" w:rsidRDefault="00833255" w:rsidP="00833255">
      <w:pPr>
        <w:spacing w:after="120" w:line="276" w:lineRule="auto"/>
        <w:rPr>
          <w:rFonts w:ascii="Arial" w:hAnsi="Arial" w:cs="Arial"/>
          <w:sz w:val="24"/>
          <w:szCs w:val="24"/>
        </w:rPr>
      </w:pPr>
    </w:p>
    <w:p w:rsidR="00833255" w:rsidRPr="00833255" w:rsidRDefault="00833255" w:rsidP="00833255">
      <w:pPr>
        <w:spacing w:after="120" w:line="276" w:lineRule="auto"/>
        <w:rPr>
          <w:rFonts w:ascii="Arial" w:hAnsi="Arial" w:cs="Arial"/>
          <w:sz w:val="24"/>
          <w:szCs w:val="24"/>
        </w:rPr>
      </w:pPr>
    </w:p>
    <w:sectPr w:rsidR="00833255" w:rsidRPr="00833255" w:rsidSect="002742D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BB" w:rsidRDefault="00CC54BB" w:rsidP="00CC54BB">
      <w:pPr>
        <w:spacing w:after="0" w:line="240" w:lineRule="auto"/>
      </w:pPr>
      <w:r>
        <w:separator/>
      </w:r>
    </w:p>
  </w:endnote>
  <w:endnote w:type="continuationSeparator" w:id="0">
    <w:p w:rsidR="00CC54BB" w:rsidRDefault="00CC54BB"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AltaLT Std">
    <w:panose1 w:val="02000503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26671"/>
      <w:docPartObj>
        <w:docPartGallery w:val="Page Numbers (Bottom of Page)"/>
        <w:docPartUnique/>
      </w:docPartObj>
    </w:sdtPr>
    <w:sdtEndPr>
      <w:rPr>
        <w:noProof/>
      </w:rPr>
    </w:sdtEndPr>
    <w:sdtContent>
      <w:p w:rsidR="002742D2" w:rsidRDefault="002742D2">
        <w:pPr>
          <w:pStyle w:val="Footer"/>
          <w:jc w:val="right"/>
        </w:pPr>
        <w:r>
          <w:fldChar w:fldCharType="begin"/>
        </w:r>
        <w:r>
          <w:instrText xml:space="preserve"> PAGE   \* MERGEFORMAT </w:instrText>
        </w:r>
        <w:r>
          <w:fldChar w:fldCharType="separate"/>
        </w:r>
        <w:r w:rsidR="00774A4B">
          <w:rPr>
            <w:noProof/>
          </w:rPr>
          <w:t>2</w:t>
        </w:r>
        <w:r>
          <w:rPr>
            <w:noProof/>
          </w:rPr>
          <w:fldChar w:fldCharType="end"/>
        </w:r>
      </w:p>
    </w:sdtContent>
  </w:sdt>
  <w:p w:rsidR="00CC54BB" w:rsidRDefault="00CC5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BB" w:rsidRDefault="00CC54BB" w:rsidP="00CC54BB">
      <w:pPr>
        <w:spacing w:after="0" w:line="240" w:lineRule="auto"/>
      </w:pPr>
      <w:r>
        <w:separator/>
      </w:r>
    </w:p>
  </w:footnote>
  <w:footnote w:type="continuationSeparator" w:id="0">
    <w:p w:rsidR="00CC54BB" w:rsidRDefault="00CC54BB"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E43DA7"/>
    <w:multiLevelType w:val="hybridMultilevel"/>
    <w:tmpl w:val="BC42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35FE8"/>
    <w:multiLevelType w:val="hybridMultilevel"/>
    <w:tmpl w:val="18A6E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0B7001"/>
    <w:multiLevelType w:val="hybridMultilevel"/>
    <w:tmpl w:val="668A1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204A3"/>
    <w:rsid w:val="0003076F"/>
    <w:rsid w:val="00050E74"/>
    <w:rsid w:val="000F153B"/>
    <w:rsid w:val="001472C1"/>
    <w:rsid w:val="00180586"/>
    <w:rsid w:val="00180989"/>
    <w:rsid w:val="00235E74"/>
    <w:rsid w:val="00256ADB"/>
    <w:rsid w:val="00264E31"/>
    <w:rsid w:val="002655DA"/>
    <w:rsid w:val="002742D2"/>
    <w:rsid w:val="00307D13"/>
    <w:rsid w:val="003504C0"/>
    <w:rsid w:val="00407351"/>
    <w:rsid w:val="00432721"/>
    <w:rsid w:val="00436C5D"/>
    <w:rsid w:val="0047765D"/>
    <w:rsid w:val="004D3A6B"/>
    <w:rsid w:val="004E505B"/>
    <w:rsid w:val="005267EB"/>
    <w:rsid w:val="00532F6B"/>
    <w:rsid w:val="00540017"/>
    <w:rsid w:val="00565C3F"/>
    <w:rsid w:val="005E67F3"/>
    <w:rsid w:val="00607182"/>
    <w:rsid w:val="00640876"/>
    <w:rsid w:val="006F5773"/>
    <w:rsid w:val="00731D07"/>
    <w:rsid w:val="00774A4B"/>
    <w:rsid w:val="007C3D9A"/>
    <w:rsid w:val="007D02B4"/>
    <w:rsid w:val="00831342"/>
    <w:rsid w:val="00833255"/>
    <w:rsid w:val="008734D3"/>
    <w:rsid w:val="008A70D4"/>
    <w:rsid w:val="008B1FC9"/>
    <w:rsid w:val="00944AB9"/>
    <w:rsid w:val="00954D67"/>
    <w:rsid w:val="00997294"/>
    <w:rsid w:val="009D0EDB"/>
    <w:rsid w:val="009F2365"/>
    <w:rsid w:val="00A23346"/>
    <w:rsid w:val="00A46BDE"/>
    <w:rsid w:val="00B921B2"/>
    <w:rsid w:val="00BE3A88"/>
    <w:rsid w:val="00C5703E"/>
    <w:rsid w:val="00C84DF2"/>
    <w:rsid w:val="00CA22ED"/>
    <w:rsid w:val="00CC1351"/>
    <w:rsid w:val="00CC54BB"/>
    <w:rsid w:val="00D3458E"/>
    <w:rsid w:val="00D55D97"/>
    <w:rsid w:val="00D70557"/>
    <w:rsid w:val="00DC5F66"/>
    <w:rsid w:val="00E407DD"/>
    <w:rsid w:val="00F203D1"/>
    <w:rsid w:val="00F8533D"/>
    <w:rsid w:val="00FB194A"/>
    <w:rsid w:val="00FE4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33282F"/>
  <w15:chartTrackingRefBased/>
  <w15:docId w15:val="{268C2DEA-D5E1-4E3D-96C0-BDF2F1C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qFormat/>
    <w:rsid w:val="00532F6B"/>
    <w:pPr>
      <w:suppressAutoHyphens/>
      <w:autoSpaceDN w:val="0"/>
      <w:spacing w:after="8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532F6B"/>
    <w:rPr>
      <w:color w:val="0000FF"/>
      <w:u w:val="single"/>
    </w:rPr>
  </w:style>
  <w:style w:type="paragraph" w:styleId="BalloonText">
    <w:name w:val="Balloon Text"/>
    <w:basedOn w:val="Normal"/>
    <w:link w:val="BalloonTextChar"/>
    <w:uiPriority w:val="99"/>
    <w:semiHidden/>
    <w:unhideWhenUsed/>
    <w:rsid w:val="00A23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hirstwood.com/blogs/sensory-umbrellas-and-paras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flotsamandjetsam.co.u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14B7D-9F56-458C-BA2C-9B065428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Jenni Wood</cp:lastModifiedBy>
  <cp:revision>2</cp:revision>
  <cp:lastPrinted>2019-02-22T12:01:00Z</cp:lastPrinted>
  <dcterms:created xsi:type="dcterms:W3CDTF">2021-04-15T11:33:00Z</dcterms:created>
  <dcterms:modified xsi:type="dcterms:W3CDTF">2021-04-15T11:33:00Z</dcterms:modified>
</cp:coreProperties>
</file>